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426706962"/>
        <w:docPartObj>
          <w:docPartGallery w:val="Cover Pages"/>
          <w:docPartUnique/>
        </w:docPartObj>
      </w:sdtPr>
      <w:sdtEndPr>
        <w:rPr>
          <w:rStyle w:val="Seitenzahl"/>
        </w:rPr>
      </w:sdtEndPr>
      <w:sdtContent>
        <w:p w:rsidR="00BE67A6" w:rsidRDefault="00BE67A6">
          <w:r>
            <w:rPr>
              <w:noProof/>
            </w:rPr>
            <mc:AlternateContent>
              <mc:Choice Requires="wpg">
                <w:drawing>
                  <wp:anchor distT="0" distB="0" distL="114300" distR="114300" simplePos="0" relativeHeight="251662336" behindDoc="0" locked="0" layoutInCell="1" allowOverlap="1" wp14:anchorId="79B6B171" wp14:editId="70C22A45">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uppe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htec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hteck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8CA566E" id="Gruppe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">
                    <v:shape id="Rechteck 51" o:spid="_x0000_s1027" style="position:absolute;width:73152;height:11303;visibility:visible;mso-wrap-style:square;v-text-anchor:middle" coordsize="7312660,11296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" path="m,l7312660,r,1129665l3619500,733425,,1091565,,xe" fillcolor="#4472c4 [3204]" stroked="f" strokeweight="1pt">
                      <v:stroke joinstyle="miter"/>
                      <v:path arrowok="t" o:connecttype="custom" o:connectlocs="0,0;7315200,0;7315200,1130373;3620757,733885;0,1092249;0,0" o:connectangles="0,0,0,0,0,0"/>
                    </v:shape>
                    <v:rect id="Rechteck 151" o:spid="_x0000_s1028" style="position:absolute;width:73152;height:1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" stroked="f" strokeweight="1pt">
                      <v:fill r:id="rId10"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63DC7A65" wp14:editId="1C507319">
                    <wp:simplePos x="0" y="0"/>
                    <wp:positionH relativeFrom="page">
                      <wp:align>center</wp:align>
                    </wp:positionH>
                    <mc:AlternateContent>
                      <mc:Choice Requires="wp14">
                        <wp:positionV relativeFrom="page">
                          <wp14:pctPosVOffset>81800</wp14:pctPosVOffset>
                        </wp:positionV>
                      </mc:Choice>
                      <mc:Fallback>
                        <wp:positionV relativeFrom="page">
                          <wp:posOffset>8747125</wp:posOffset>
                        </wp:positionV>
                      </mc:Fallback>
                    </mc:AlternateContent>
                    <wp:extent cx="7315200" cy="914400"/>
                    <wp:effectExtent l="0" t="0" r="0" b="6985"/>
                    <wp:wrapSquare wrapText="bothSides"/>
                    <wp:docPr id="152" name="Textfeld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lang w:val="de-DE"/>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Content>
                                  <w:p w:rsidR="0014138D" w:rsidRPr="00BE67A6" w:rsidRDefault="0014138D">
                                    <w:pPr>
                                      <w:pStyle w:val="KeinLeerraum"/>
                                      <w:jc w:val="right"/>
                                      <w:rPr>
                                        <w:color w:val="595959" w:themeColor="text1" w:themeTint="A6"/>
                                        <w:sz w:val="28"/>
                                        <w:szCs w:val="28"/>
                                        <w:lang w:val="de-DE"/>
                                      </w:rPr>
                                    </w:pPr>
                                    <w:r w:rsidRPr="00BE67A6">
                                      <w:rPr>
                                        <w:color w:val="595959" w:themeColor="text1" w:themeTint="A6"/>
                                        <w:sz w:val="28"/>
                                        <w:szCs w:val="28"/>
                                        <w:lang w:val="de-DE"/>
                                      </w:rPr>
                                      <w:t>Markus Bauer (MARB)</w:t>
                                    </w:r>
                                  </w:p>
                                </w:sdtContent>
                              </w:sdt>
                              <w:p w:rsidR="0014138D" w:rsidRPr="00BE67A6" w:rsidRDefault="0014138D">
                                <w:pPr>
                                  <w:pStyle w:val="KeinLeerraum"/>
                                  <w:jc w:val="right"/>
                                  <w:rPr>
                                    <w:color w:val="595959" w:themeColor="text1" w:themeTint="A6"/>
                                    <w:sz w:val="18"/>
                                    <w:szCs w:val="18"/>
                                    <w:lang w:val="de-DE"/>
                                  </w:rPr>
                                </w:pPr>
                                <w:sdt>
                                  <w:sdtPr>
                                    <w:rPr>
                                      <w:color w:val="595959" w:themeColor="text1" w:themeTint="A6"/>
                                      <w:sz w:val="18"/>
                                      <w:szCs w:val="18"/>
                                      <w:lang w:val="de-DE"/>
                                    </w:rPr>
                                    <w:alias w:val="E-Mail"/>
                                    <w:tag w:val="E-Mail"/>
                                    <w:id w:val="942260680"/>
                                    <w:dataBinding w:prefixMappings="xmlns:ns0='http://schemas.microsoft.com/office/2006/coverPageProps' " w:xpath="/ns0:CoverPageProperties[1]/ns0:CompanyEmail[1]" w:storeItemID="{55AF091B-3C7A-41E3-B477-F2FDAA23CFDA}"/>
                                    <w:text/>
                                  </w:sdtPr>
                                  <w:sdtContent>
                                    <w:r w:rsidRPr="00967C14">
                                      <w:rPr>
                                        <w:color w:val="595959" w:themeColor="text1" w:themeTint="A6"/>
                                        <w:sz w:val="18"/>
                                        <w:szCs w:val="18"/>
                                        <w:lang w:val="de-DE"/>
                                      </w:rPr>
                                      <w:t>marb@netweb-systems.com</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63DC7A65" id="_x0000_t202" coordsize="21600,21600" o:spt="202" path="m,l,21600r21600,l21600,xe">
                    <v:stroke joinstyle="miter"/>
                    <v:path gradientshapeok="t" o:connecttype="rect"/>
                  </v:shapetype>
                  <v:shape id="Textfeld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" filled="f" stroked="f" strokeweight=".5pt">
                    <v:textbox inset="126pt,0,54pt,0">
                      <w:txbxContent>
                        <w:sdt>
                          <w:sdtPr>
                            <w:rPr>
                              <w:color w:val="595959" w:themeColor="text1" w:themeTint="A6"/>
                              <w:sz w:val="28"/>
                              <w:szCs w:val="28"/>
                              <w:lang w:val="de-DE"/>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Content>
                            <w:p w:rsidR="0014138D" w:rsidRPr="00BE67A6" w:rsidRDefault="0014138D">
                              <w:pPr>
                                <w:pStyle w:val="KeinLeerraum"/>
                                <w:jc w:val="right"/>
                                <w:rPr>
                                  <w:color w:val="595959" w:themeColor="text1" w:themeTint="A6"/>
                                  <w:sz w:val="28"/>
                                  <w:szCs w:val="28"/>
                                  <w:lang w:val="de-DE"/>
                                </w:rPr>
                              </w:pPr>
                              <w:r w:rsidRPr="00BE67A6">
                                <w:rPr>
                                  <w:color w:val="595959" w:themeColor="text1" w:themeTint="A6"/>
                                  <w:sz w:val="28"/>
                                  <w:szCs w:val="28"/>
                                  <w:lang w:val="de-DE"/>
                                </w:rPr>
                                <w:t>Markus Bauer (MARB)</w:t>
                              </w:r>
                            </w:p>
                          </w:sdtContent>
                        </w:sdt>
                        <w:p w:rsidR="0014138D" w:rsidRPr="00BE67A6" w:rsidRDefault="0014138D">
                          <w:pPr>
                            <w:pStyle w:val="KeinLeerraum"/>
                            <w:jc w:val="right"/>
                            <w:rPr>
                              <w:color w:val="595959" w:themeColor="text1" w:themeTint="A6"/>
                              <w:sz w:val="18"/>
                              <w:szCs w:val="18"/>
                              <w:lang w:val="de-DE"/>
                            </w:rPr>
                          </w:pPr>
                          <w:sdt>
                            <w:sdtPr>
                              <w:rPr>
                                <w:color w:val="595959" w:themeColor="text1" w:themeTint="A6"/>
                                <w:sz w:val="18"/>
                                <w:szCs w:val="18"/>
                                <w:lang w:val="de-DE"/>
                              </w:rPr>
                              <w:alias w:val="E-Mail"/>
                              <w:tag w:val="E-Mail"/>
                              <w:id w:val="942260680"/>
                              <w:dataBinding w:prefixMappings="xmlns:ns0='http://schemas.microsoft.com/office/2006/coverPageProps' " w:xpath="/ns0:CoverPageProperties[1]/ns0:CompanyEmail[1]" w:storeItemID="{55AF091B-3C7A-41E3-B477-F2FDAA23CFDA}"/>
                              <w:text/>
                            </w:sdtPr>
                            <w:sdtContent>
                              <w:r w:rsidRPr="00967C14">
                                <w:rPr>
                                  <w:color w:val="595959" w:themeColor="text1" w:themeTint="A6"/>
                                  <w:sz w:val="18"/>
                                  <w:szCs w:val="18"/>
                                  <w:lang w:val="de-DE"/>
                                </w:rPr>
                                <w:t>marb@netweb-systems.com</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555C49F7" wp14:editId="508E784C">
                    <wp:simplePos x="0" y="0"/>
                    <wp:positionH relativeFrom="page">
                      <wp:align>center</wp:align>
                    </wp:positionH>
                    <mc:AlternateContent>
                      <mc:Choice Requires="wp14">
                        <wp:positionV relativeFrom="page">
                          <wp14:pctPosVOffset>70000</wp14:pctPosVOffset>
                        </wp:positionV>
                      </mc:Choice>
                      <mc:Fallback>
                        <wp:positionV relativeFrom="page">
                          <wp:posOffset>7485380</wp:posOffset>
                        </wp:positionV>
                      </mc:Fallback>
                    </mc:AlternateContent>
                    <wp:extent cx="7315200" cy="1009650"/>
                    <wp:effectExtent l="0" t="0" r="0" b="0"/>
                    <wp:wrapSquare wrapText="bothSides"/>
                    <wp:docPr id="153" name="Textfeld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4138D" w:rsidRPr="00BE67A6" w:rsidRDefault="0014138D">
                                <w:pPr>
                                  <w:pStyle w:val="KeinLeerraum"/>
                                  <w:jc w:val="right"/>
                                  <w:rPr>
                                    <w:color w:val="4472C4" w:themeColor="accent1"/>
                                    <w:sz w:val="28"/>
                                    <w:szCs w:val="28"/>
                                    <w:lang w:val="de-DE"/>
                                  </w:rPr>
                                </w:pPr>
                                <w:r w:rsidRPr="00BE67A6">
                                  <w:rPr>
                                    <w:color w:val="4472C4" w:themeColor="accent1"/>
                                    <w:sz w:val="28"/>
                                    <w:szCs w:val="28"/>
                                    <w:lang w:val="de-DE"/>
                                  </w:rPr>
                                  <w:t>Exposee</w:t>
                                </w:r>
                              </w:p>
                              <w:sdt>
                                <w:sdtPr>
                                  <w:rPr>
                                    <w:color w:val="595959" w:themeColor="text1" w:themeTint="A6"/>
                                    <w:sz w:val="20"/>
                                    <w:szCs w:val="20"/>
                                    <w:lang w:val="de-DE"/>
                                  </w:rPr>
                                  <w:alias w:val="Exposee"/>
                                  <w:tag w:val=""/>
                                  <w:id w:val="1375273687"/>
                                  <w:dataBinding w:prefixMappings="xmlns:ns0='http://schemas.microsoft.com/office/2006/coverPageProps' " w:xpath="/ns0:CoverPageProperties[1]/ns0:Abstract[1]" w:storeItemID="{55AF091B-3C7A-41E3-B477-F2FDAA23CFDA}"/>
                                  <w:text w:multiLine="1"/>
                                </w:sdtPr>
                                <w:sdtContent>
                                  <w:p w:rsidR="0014138D" w:rsidRPr="00BE67A6" w:rsidRDefault="0014138D">
                                    <w:pPr>
                                      <w:pStyle w:val="KeinLeerraum"/>
                                      <w:jc w:val="right"/>
                                      <w:rPr>
                                        <w:color w:val="595959" w:themeColor="text1" w:themeTint="A6"/>
                                        <w:sz w:val="20"/>
                                        <w:szCs w:val="20"/>
                                        <w:lang w:val="de-DE"/>
                                      </w:rPr>
                                    </w:pPr>
                                    <w:r w:rsidRPr="00C60085">
                                      <w:rPr>
                                        <w:color w:val="595959" w:themeColor="text1" w:themeTint="A6"/>
                                        <w:sz w:val="20"/>
                                        <w:szCs w:val="20"/>
                                        <w:lang w:val="de-DE"/>
                                      </w:rPr>
                                      <w:t>Dieses Dokument beschreibt ein funktionales Konzept zur Winderfassung</w:t>
                                    </w:r>
                                    <w:r>
                                      <w:rPr>
                                        <w:color w:val="595959" w:themeColor="text1" w:themeTint="A6"/>
                                        <w:sz w:val="20"/>
                                        <w:szCs w:val="20"/>
                                        <w:lang w:val="de-DE"/>
                                      </w:rPr>
                                      <w:t xml:space="preserve">, Anzeige, Warnung und Speicherung mit einem modularen und erweiterbaren Ansatz im Sinne des </w:t>
                                    </w:r>
                                    <w:proofErr w:type="spellStart"/>
                                    <w:r>
                                      <w:rPr>
                                        <w:color w:val="595959" w:themeColor="text1" w:themeTint="A6"/>
                                        <w:sz w:val="20"/>
                                        <w:szCs w:val="20"/>
                                        <w:lang w:val="de-DE"/>
                                      </w:rPr>
                                      <w:t>IIoT</w:t>
                                    </w:r>
                                    <w:proofErr w:type="spellEnd"/>
                                    <w:r>
                                      <w:rPr>
                                        <w:color w:val="595959" w:themeColor="text1" w:themeTint="A6"/>
                                        <w:sz w:val="20"/>
                                        <w:szCs w:val="20"/>
                                        <w:lang w:val="de-DE"/>
                                      </w:rPr>
                                      <w:t xml:space="preserve"> und Industrie 4.0.</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555C49F7" id="Textfeld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" filled="f" stroked="f" strokeweight=".5pt">
                    <v:textbox style="mso-fit-shape-to-text:t" inset="126pt,0,54pt,0">
                      <w:txbxContent>
                        <w:p w:rsidR="0014138D" w:rsidRPr="00BE67A6" w:rsidRDefault="0014138D">
                          <w:pPr>
                            <w:pStyle w:val="KeinLeerraum"/>
                            <w:jc w:val="right"/>
                            <w:rPr>
                              <w:color w:val="4472C4" w:themeColor="accent1"/>
                              <w:sz w:val="28"/>
                              <w:szCs w:val="28"/>
                              <w:lang w:val="de-DE"/>
                            </w:rPr>
                          </w:pPr>
                          <w:r w:rsidRPr="00BE67A6">
                            <w:rPr>
                              <w:color w:val="4472C4" w:themeColor="accent1"/>
                              <w:sz w:val="28"/>
                              <w:szCs w:val="28"/>
                              <w:lang w:val="de-DE"/>
                            </w:rPr>
                            <w:t>Exposee</w:t>
                          </w:r>
                        </w:p>
                        <w:sdt>
                          <w:sdtPr>
                            <w:rPr>
                              <w:color w:val="595959" w:themeColor="text1" w:themeTint="A6"/>
                              <w:sz w:val="20"/>
                              <w:szCs w:val="20"/>
                              <w:lang w:val="de-DE"/>
                            </w:rPr>
                            <w:alias w:val="Exposee"/>
                            <w:tag w:val=""/>
                            <w:id w:val="1375273687"/>
                            <w:dataBinding w:prefixMappings="xmlns:ns0='http://schemas.microsoft.com/office/2006/coverPageProps' " w:xpath="/ns0:CoverPageProperties[1]/ns0:Abstract[1]" w:storeItemID="{55AF091B-3C7A-41E3-B477-F2FDAA23CFDA}"/>
                            <w:text w:multiLine="1"/>
                          </w:sdtPr>
                          <w:sdtContent>
                            <w:p w:rsidR="0014138D" w:rsidRPr="00BE67A6" w:rsidRDefault="0014138D">
                              <w:pPr>
                                <w:pStyle w:val="KeinLeerraum"/>
                                <w:jc w:val="right"/>
                                <w:rPr>
                                  <w:color w:val="595959" w:themeColor="text1" w:themeTint="A6"/>
                                  <w:sz w:val="20"/>
                                  <w:szCs w:val="20"/>
                                  <w:lang w:val="de-DE"/>
                                </w:rPr>
                              </w:pPr>
                              <w:r w:rsidRPr="00C60085">
                                <w:rPr>
                                  <w:color w:val="595959" w:themeColor="text1" w:themeTint="A6"/>
                                  <w:sz w:val="20"/>
                                  <w:szCs w:val="20"/>
                                  <w:lang w:val="de-DE"/>
                                </w:rPr>
                                <w:t>Dieses Dokument beschreibt ein funktionales Konzept zur Winderfassung</w:t>
                              </w:r>
                              <w:r>
                                <w:rPr>
                                  <w:color w:val="595959" w:themeColor="text1" w:themeTint="A6"/>
                                  <w:sz w:val="20"/>
                                  <w:szCs w:val="20"/>
                                  <w:lang w:val="de-DE"/>
                                </w:rPr>
                                <w:t xml:space="preserve">, Anzeige, Warnung und Speicherung mit einem modularen und erweiterbaren Ansatz im Sinne des </w:t>
                              </w:r>
                              <w:proofErr w:type="spellStart"/>
                              <w:r>
                                <w:rPr>
                                  <w:color w:val="595959" w:themeColor="text1" w:themeTint="A6"/>
                                  <w:sz w:val="20"/>
                                  <w:szCs w:val="20"/>
                                  <w:lang w:val="de-DE"/>
                                </w:rPr>
                                <w:t>IIoT</w:t>
                              </w:r>
                              <w:proofErr w:type="spellEnd"/>
                              <w:r>
                                <w:rPr>
                                  <w:color w:val="595959" w:themeColor="text1" w:themeTint="A6"/>
                                  <w:sz w:val="20"/>
                                  <w:szCs w:val="20"/>
                                  <w:lang w:val="de-DE"/>
                                </w:rPr>
                                <w:t xml:space="preserve"> und Industrie 4.0.</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04A9E736" wp14:editId="0517AFCE">
                    <wp:simplePos x="0" y="0"/>
                    <wp:positionH relativeFrom="page">
                      <wp:align>center</wp:align>
                    </wp:positionH>
                    <mc:AlternateContent>
                      <mc:Choice Requires="wp14">
                        <wp:positionV relativeFrom="page">
                          <wp14:pctPosVOffset>30000</wp14:pctPosVOffset>
                        </wp:positionV>
                      </mc:Choice>
                      <mc:Fallback>
                        <wp:positionV relativeFrom="page">
                          <wp:posOffset>3208020</wp:posOffset>
                        </wp:positionV>
                      </mc:Fallback>
                    </mc:AlternateContent>
                    <wp:extent cx="7315200" cy="3638550"/>
                    <wp:effectExtent l="0" t="0" r="0" b="6350"/>
                    <wp:wrapSquare wrapText="bothSides"/>
                    <wp:docPr id="154" name="Textfeld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4138D" w:rsidRDefault="0014138D">
                                <w:pPr>
                                  <w:jc w:val="right"/>
                                  <w:rPr>
                                    <w:color w:val="4472C4" w:themeColor="accent1"/>
                                    <w:sz w:val="64"/>
                                    <w:szCs w:val="64"/>
                                  </w:rPr>
                                </w:pPr>
                                <w:sdt>
                                  <w:sdtPr>
                                    <w:rPr>
                                      <w:caps/>
                                      <w:color w:val="4472C4"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472C4" w:themeColor="accent1"/>
                                        <w:sz w:val="64"/>
                                        <w:szCs w:val="64"/>
                                      </w:rPr>
                                      <w:t>Windmessanlage</w:t>
                                    </w:r>
                                  </w:sdtContent>
                                </w:sdt>
                              </w:p>
                              <w:sdt>
                                <w:sdtPr>
                                  <w:rPr>
                                    <w:color w:val="404040" w:themeColor="text1" w:themeTint="BF"/>
                                    <w:sz w:val="36"/>
                                    <w:szCs w:val="36"/>
                                  </w:rPr>
                                  <w:alias w:val="Untertitel"/>
                                  <w:tag w:val=""/>
                                  <w:id w:val="1759551507"/>
                                  <w:dataBinding w:prefixMappings="xmlns:ns0='http://purl.org/dc/elements/1.1/' xmlns:ns1='http://schemas.openxmlformats.org/package/2006/metadata/core-properties' " w:xpath="/ns1:coreProperties[1]/ns0:subject[1]" w:storeItemID="{6C3C8BC8-F283-45AE-878A-BAB7291924A1}"/>
                                  <w:text/>
                                </w:sdtPr>
                                <w:sdtContent>
                                  <w:p w:rsidR="0014138D" w:rsidRDefault="0014138D">
                                    <w:pPr>
                                      <w:jc w:val="right"/>
                                      <w:rPr>
                                        <w:smallCaps/>
                                        <w:color w:val="404040" w:themeColor="text1" w:themeTint="BF"/>
                                        <w:sz w:val="36"/>
                                        <w:szCs w:val="36"/>
                                      </w:rPr>
                                    </w:pPr>
                                    <w:r>
                                      <w:rPr>
                                        <w:color w:val="404040" w:themeColor="text1" w:themeTint="BF"/>
                                        <w:sz w:val="36"/>
                                        <w:szCs w:val="36"/>
                                      </w:rPr>
                                      <w:t>Windmessanlage für die DPW Standort Stuttgart</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4A9E736" id="Textfeld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" filled="f" stroked="f" strokeweight=".5pt">
                    <v:textbox inset="126pt,0,54pt,0">
                      <w:txbxContent>
                        <w:p w:rsidR="0014138D" w:rsidRDefault="0014138D">
                          <w:pPr>
                            <w:jc w:val="right"/>
                            <w:rPr>
                              <w:color w:val="4472C4" w:themeColor="accent1"/>
                              <w:sz w:val="64"/>
                              <w:szCs w:val="64"/>
                            </w:rPr>
                          </w:pPr>
                          <w:sdt>
                            <w:sdtPr>
                              <w:rPr>
                                <w:caps/>
                                <w:color w:val="4472C4"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472C4" w:themeColor="accent1"/>
                                  <w:sz w:val="64"/>
                                  <w:szCs w:val="64"/>
                                </w:rPr>
                                <w:t>Windmessanlage</w:t>
                              </w:r>
                            </w:sdtContent>
                          </w:sdt>
                        </w:p>
                        <w:sdt>
                          <w:sdtPr>
                            <w:rPr>
                              <w:color w:val="404040" w:themeColor="text1" w:themeTint="BF"/>
                              <w:sz w:val="36"/>
                              <w:szCs w:val="36"/>
                            </w:rPr>
                            <w:alias w:val="Untertitel"/>
                            <w:tag w:val=""/>
                            <w:id w:val="1759551507"/>
                            <w:dataBinding w:prefixMappings="xmlns:ns0='http://purl.org/dc/elements/1.1/' xmlns:ns1='http://schemas.openxmlformats.org/package/2006/metadata/core-properties' " w:xpath="/ns1:coreProperties[1]/ns0:subject[1]" w:storeItemID="{6C3C8BC8-F283-45AE-878A-BAB7291924A1}"/>
                            <w:text/>
                          </w:sdtPr>
                          <w:sdtContent>
                            <w:p w:rsidR="0014138D" w:rsidRDefault="0014138D">
                              <w:pPr>
                                <w:jc w:val="right"/>
                                <w:rPr>
                                  <w:smallCaps/>
                                  <w:color w:val="404040" w:themeColor="text1" w:themeTint="BF"/>
                                  <w:sz w:val="36"/>
                                  <w:szCs w:val="36"/>
                                </w:rPr>
                              </w:pPr>
                              <w:r>
                                <w:rPr>
                                  <w:color w:val="404040" w:themeColor="text1" w:themeTint="BF"/>
                                  <w:sz w:val="36"/>
                                  <w:szCs w:val="36"/>
                                </w:rPr>
                                <w:t>Windmessanlage für die DPW Standort Stuttgart</w:t>
                              </w:r>
                            </w:p>
                          </w:sdtContent>
                        </w:sdt>
                      </w:txbxContent>
                    </v:textbox>
                    <w10:wrap type="square" anchorx="page" anchory="page"/>
                  </v:shape>
                </w:pict>
              </mc:Fallback>
            </mc:AlternateContent>
          </w:r>
        </w:p>
        <w:p w:rsidR="00BE67A6" w:rsidRDefault="00BE67A6">
          <w:pPr>
            <w:rPr>
              <w:rStyle w:val="Seitenzahl"/>
            </w:rPr>
          </w:pPr>
          <w:r>
            <w:rPr>
              <w:rStyle w:val="Seitenzahl"/>
            </w:rPr>
            <w:br w:type="page"/>
          </w:r>
        </w:p>
      </w:sdtContent>
    </w:sdt>
    <w:p w:rsidR="005E674D" w:rsidRDefault="00C60085" w:rsidP="00C60085">
      <w:pPr>
        <w:pStyle w:val="berschrift1"/>
      </w:pPr>
      <w:bookmarkStart w:id="0" w:name="_Toc32570640"/>
      <w:r>
        <w:lastRenderedPageBreak/>
        <w:t>Änderungsverzeichnis</w:t>
      </w:r>
      <w:bookmarkEnd w:id="0"/>
    </w:p>
    <w:tbl>
      <w:tblPr>
        <w:tblStyle w:val="Tabellenraster"/>
        <w:tblW w:w="0" w:type="auto"/>
        <w:tblLook w:val="04A0" w:firstRow="1" w:lastRow="0" w:firstColumn="1" w:lastColumn="0" w:noHBand="0" w:noVBand="1"/>
      </w:tblPr>
      <w:tblGrid>
        <w:gridCol w:w="1127"/>
        <w:gridCol w:w="1420"/>
        <w:gridCol w:w="915"/>
        <w:gridCol w:w="5594"/>
      </w:tblGrid>
      <w:tr w:rsidR="00C60085" w:rsidTr="00DB4197">
        <w:tc>
          <w:tcPr>
            <w:tcW w:w="1127" w:type="dxa"/>
          </w:tcPr>
          <w:p w:rsidR="00C60085" w:rsidRPr="00C60085" w:rsidRDefault="00C60085" w:rsidP="00C60085">
            <w:pPr>
              <w:rPr>
                <w:b/>
                <w:bCs/>
              </w:rPr>
            </w:pPr>
            <w:r w:rsidRPr="00C60085">
              <w:rPr>
                <w:b/>
                <w:bCs/>
              </w:rPr>
              <w:t>Version</w:t>
            </w:r>
          </w:p>
        </w:tc>
        <w:tc>
          <w:tcPr>
            <w:tcW w:w="1420" w:type="dxa"/>
          </w:tcPr>
          <w:p w:rsidR="00C60085" w:rsidRPr="00C60085" w:rsidRDefault="00C60085" w:rsidP="00C60085">
            <w:pPr>
              <w:rPr>
                <w:b/>
                <w:bCs/>
              </w:rPr>
            </w:pPr>
            <w:r w:rsidRPr="00C60085">
              <w:rPr>
                <w:b/>
                <w:bCs/>
              </w:rPr>
              <w:t>Datum</w:t>
            </w:r>
          </w:p>
        </w:tc>
        <w:tc>
          <w:tcPr>
            <w:tcW w:w="915" w:type="dxa"/>
          </w:tcPr>
          <w:p w:rsidR="00C60085" w:rsidRPr="00C60085" w:rsidRDefault="00C60085" w:rsidP="00C60085">
            <w:pPr>
              <w:rPr>
                <w:b/>
                <w:bCs/>
              </w:rPr>
            </w:pPr>
            <w:r w:rsidRPr="00C60085">
              <w:rPr>
                <w:b/>
                <w:bCs/>
              </w:rPr>
              <w:t>Autor</w:t>
            </w:r>
          </w:p>
        </w:tc>
        <w:tc>
          <w:tcPr>
            <w:tcW w:w="5594" w:type="dxa"/>
          </w:tcPr>
          <w:p w:rsidR="00C60085" w:rsidRPr="00C60085" w:rsidRDefault="00C60085" w:rsidP="00C60085">
            <w:pPr>
              <w:rPr>
                <w:b/>
                <w:bCs/>
              </w:rPr>
            </w:pPr>
            <w:r w:rsidRPr="00C60085">
              <w:rPr>
                <w:b/>
                <w:bCs/>
              </w:rPr>
              <w:t>Kommentar</w:t>
            </w:r>
          </w:p>
        </w:tc>
      </w:tr>
      <w:tr w:rsidR="00C60085" w:rsidTr="00DB4197">
        <w:tc>
          <w:tcPr>
            <w:tcW w:w="1127" w:type="dxa"/>
          </w:tcPr>
          <w:p w:rsidR="00C60085" w:rsidRDefault="00C60085" w:rsidP="00C60085">
            <w:r>
              <w:t>V1.0</w:t>
            </w:r>
          </w:p>
        </w:tc>
        <w:tc>
          <w:tcPr>
            <w:tcW w:w="1420" w:type="dxa"/>
          </w:tcPr>
          <w:p w:rsidR="00C60085" w:rsidRDefault="00DB4197" w:rsidP="00C60085">
            <w:r>
              <w:t>29.01.2020</w:t>
            </w:r>
          </w:p>
        </w:tc>
        <w:tc>
          <w:tcPr>
            <w:tcW w:w="915" w:type="dxa"/>
          </w:tcPr>
          <w:p w:rsidR="00C60085" w:rsidRDefault="00DB4197" w:rsidP="00C60085">
            <w:r>
              <w:t>MARB</w:t>
            </w:r>
          </w:p>
        </w:tc>
        <w:tc>
          <w:tcPr>
            <w:tcW w:w="5594" w:type="dxa"/>
          </w:tcPr>
          <w:p w:rsidR="00C60085" w:rsidRDefault="00DB4197" w:rsidP="00C60085">
            <w:r>
              <w:t>Veröffentlichung erste Version</w:t>
            </w:r>
          </w:p>
        </w:tc>
      </w:tr>
      <w:tr w:rsidR="00C60085" w:rsidTr="00DB4197">
        <w:tc>
          <w:tcPr>
            <w:tcW w:w="1127" w:type="dxa"/>
          </w:tcPr>
          <w:p w:rsidR="00C60085" w:rsidRDefault="000B23D8" w:rsidP="00C60085">
            <w:r>
              <w:t>V1.1</w:t>
            </w:r>
          </w:p>
        </w:tc>
        <w:tc>
          <w:tcPr>
            <w:tcW w:w="1420" w:type="dxa"/>
          </w:tcPr>
          <w:p w:rsidR="00C60085" w:rsidRDefault="000B23D8" w:rsidP="00C60085">
            <w:r>
              <w:t>13.02.2020</w:t>
            </w:r>
          </w:p>
        </w:tc>
        <w:tc>
          <w:tcPr>
            <w:tcW w:w="915" w:type="dxa"/>
          </w:tcPr>
          <w:p w:rsidR="00C60085" w:rsidRDefault="000B23D8" w:rsidP="00C60085">
            <w:r>
              <w:t>MARB</w:t>
            </w:r>
          </w:p>
        </w:tc>
        <w:tc>
          <w:tcPr>
            <w:tcW w:w="5594" w:type="dxa"/>
          </w:tcPr>
          <w:p w:rsidR="00C60085" w:rsidRDefault="000B23D8" w:rsidP="00C60085">
            <w:r>
              <w:t>Anpassung Angebote, Überarbeitung Software-Display</w:t>
            </w:r>
          </w:p>
        </w:tc>
      </w:tr>
      <w:tr w:rsidR="00C60085" w:rsidTr="00DB4197">
        <w:tc>
          <w:tcPr>
            <w:tcW w:w="1127" w:type="dxa"/>
          </w:tcPr>
          <w:p w:rsidR="00C60085" w:rsidRDefault="00144119" w:rsidP="00C60085">
            <w:r>
              <w:t>V1.2</w:t>
            </w:r>
          </w:p>
        </w:tc>
        <w:tc>
          <w:tcPr>
            <w:tcW w:w="1420" w:type="dxa"/>
          </w:tcPr>
          <w:p w:rsidR="00C60085" w:rsidRDefault="00144119" w:rsidP="00C60085">
            <w:r>
              <w:t>14.02.2020</w:t>
            </w:r>
          </w:p>
        </w:tc>
        <w:tc>
          <w:tcPr>
            <w:tcW w:w="915" w:type="dxa"/>
          </w:tcPr>
          <w:p w:rsidR="00C60085" w:rsidRDefault="00144119" w:rsidP="00C60085">
            <w:r>
              <w:t>MARB</w:t>
            </w:r>
          </w:p>
        </w:tc>
        <w:tc>
          <w:tcPr>
            <w:tcW w:w="5594" w:type="dxa"/>
          </w:tcPr>
          <w:p w:rsidR="00C60085" w:rsidRDefault="00144119" w:rsidP="00C60085">
            <w:r>
              <w:t>Erweiterung auf 3 Sensoren/Displays</w:t>
            </w:r>
          </w:p>
        </w:tc>
      </w:tr>
      <w:tr w:rsidR="00144119" w:rsidTr="00DB4197">
        <w:tc>
          <w:tcPr>
            <w:tcW w:w="1127" w:type="dxa"/>
          </w:tcPr>
          <w:p w:rsidR="00144119" w:rsidRDefault="00144119" w:rsidP="00C60085"/>
        </w:tc>
        <w:tc>
          <w:tcPr>
            <w:tcW w:w="1420" w:type="dxa"/>
          </w:tcPr>
          <w:p w:rsidR="00144119" w:rsidRDefault="00144119" w:rsidP="00C60085"/>
        </w:tc>
        <w:tc>
          <w:tcPr>
            <w:tcW w:w="915" w:type="dxa"/>
          </w:tcPr>
          <w:p w:rsidR="00144119" w:rsidRDefault="00144119" w:rsidP="00C60085"/>
        </w:tc>
        <w:tc>
          <w:tcPr>
            <w:tcW w:w="5594" w:type="dxa"/>
          </w:tcPr>
          <w:p w:rsidR="00144119" w:rsidRDefault="00144119" w:rsidP="00C60085"/>
        </w:tc>
      </w:tr>
    </w:tbl>
    <w:p w:rsidR="00DB4197" w:rsidRDefault="00DB4197" w:rsidP="00C60085"/>
    <w:p w:rsidR="00DB4197" w:rsidRDefault="00DB4197">
      <w:r>
        <w:br w:type="page"/>
      </w:r>
    </w:p>
    <w:sdt>
      <w:sdtPr>
        <w:rPr>
          <w:rFonts w:asciiTheme="minorHAnsi" w:eastAsiaTheme="minorHAnsi" w:hAnsiTheme="minorHAnsi" w:cstheme="minorBidi"/>
          <w:b w:val="0"/>
          <w:bCs w:val="0"/>
          <w:color w:val="auto"/>
          <w:sz w:val="24"/>
          <w:szCs w:val="24"/>
          <w:lang w:eastAsia="en-US"/>
        </w:rPr>
        <w:id w:val="298272590"/>
        <w:docPartObj>
          <w:docPartGallery w:val="Table of Contents"/>
          <w:docPartUnique/>
        </w:docPartObj>
      </w:sdtPr>
      <w:sdtEndPr>
        <w:rPr>
          <w:noProof/>
        </w:rPr>
      </w:sdtEndPr>
      <w:sdtContent>
        <w:p w:rsidR="00A6002C" w:rsidRDefault="00A6002C">
          <w:pPr>
            <w:pStyle w:val="Inhaltsverzeichnisberschrift"/>
          </w:pPr>
          <w:r>
            <w:t>Inhaltsverzeichnis</w:t>
          </w:r>
        </w:p>
        <w:p w:rsidR="008F05C6" w:rsidRDefault="00A6002C">
          <w:pPr>
            <w:pStyle w:val="Verzeichnis1"/>
            <w:tabs>
              <w:tab w:val="right" w:leader="dot" w:pos="9056"/>
            </w:tabs>
            <w:rPr>
              <w:rFonts w:eastAsiaTheme="minorEastAsia" w:cstheme="minorBidi"/>
              <w:b w:val="0"/>
              <w:bCs w:val="0"/>
              <w:noProof/>
              <w:sz w:val="24"/>
              <w:szCs w:val="24"/>
              <w:lang w:eastAsia="de-DE"/>
            </w:rPr>
          </w:pPr>
          <w:r>
            <w:rPr>
              <w:b w:val="0"/>
              <w:bCs w:val="0"/>
            </w:rPr>
            <w:fldChar w:fldCharType="begin"/>
          </w:r>
          <w:r>
            <w:instrText>TOC \o "1-3" \h \z \u</w:instrText>
          </w:r>
          <w:r>
            <w:rPr>
              <w:b w:val="0"/>
              <w:bCs w:val="0"/>
            </w:rPr>
            <w:fldChar w:fldCharType="separate"/>
          </w:r>
          <w:hyperlink w:anchor="_Toc32570640" w:history="1">
            <w:r w:rsidR="008F05C6" w:rsidRPr="00017140">
              <w:rPr>
                <w:rStyle w:val="Hyperlink"/>
                <w:noProof/>
              </w:rPr>
              <w:t>Änderungsverzeichnis</w:t>
            </w:r>
            <w:r w:rsidR="008F05C6">
              <w:rPr>
                <w:noProof/>
                <w:webHidden/>
              </w:rPr>
              <w:tab/>
            </w:r>
            <w:r w:rsidR="008F05C6">
              <w:rPr>
                <w:noProof/>
                <w:webHidden/>
              </w:rPr>
              <w:fldChar w:fldCharType="begin"/>
            </w:r>
            <w:r w:rsidR="008F05C6">
              <w:rPr>
                <w:noProof/>
                <w:webHidden/>
              </w:rPr>
              <w:instrText xml:space="preserve"> PAGEREF _Toc32570640 \h </w:instrText>
            </w:r>
            <w:r w:rsidR="008F05C6">
              <w:rPr>
                <w:noProof/>
                <w:webHidden/>
              </w:rPr>
            </w:r>
            <w:r w:rsidR="008F05C6">
              <w:rPr>
                <w:noProof/>
                <w:webHidden/>
              </w:rPr>
              <w:fldChar w:fldCharType="separate"/>
            </w:r>
            <w:r w:rsidR="008F05C6">
              <w:rPr>
                <w:noProof/>
                <w:webHidden/>
              </w:rPr>
              <w:t>2</w:t>
            </w:r>
            <w:r w:rsidR="008F05C6">
              <w:rPr>
                <w:noProof/>
                <w:webHidden/>
              </w:rPr>
              <w:fldChar w:fldCharType="end"/>
            </w:r>
          </w:hyperlink>
        </w:p>
        <w:p w:rsidR="008F05C6" w:rsidRDefault="008F05C6">
          <w:pPr>
            <w:pStyle w:val="Verzeichnis1"/>
            <w:tabs>
              <w:tab w:val="right" w:leader="dot" w:pos="9056"/>
            </w:tabs>
            <w:rPr>
              <w:rFonts w:eastAsiaTheme="minorEastAsia" w:cstheme="minorBidi"/>
              <w:b w:val="0"/>
              <w:bCs w:val="0"/>
              <w:noProof/>
              <w:sz w:val="24"/>
              <w:szCs w:val="24"/>
              <w:lang w:eastAsia="de-DE"/>
            </w:rPr>
          </w:pPr>
          <w:hyperlink w:anchor="_Toc32570641" w:history="1">
            <w:r w:rsidRPr="00017140">
              <w:rPr>
                <w:rStyle w:val="Hyperlink"/>
                <w:noProof/>
              </w:rPr>
              <w:t>Abkürzungsverzeichnis</w:t>
            </w:r>
            <w:r>
              <w:rPr>
                <w:noProof/>
                <w:webHidden/>
              </w:rPr>
              <w:tab/>
            </w:r>
            <w:r>
              <w:rPr>
                <w:noProof/>
                <w:webHidden/>
              </w:rPr>
              <w:fldChar w:fldCharType="begin"/>
            </w:r>
            <w:r>
              <w:rPr>
                <w:noProof/>
                <w:webHidden/>
              </w:rPr>
              <w:instrText xml:space="preserve"> PAGEREF _Toc32570641 \h </w:instrText>
            </w:r>
            <w:r>
              <w:rPr>
                <w:noProof/>
                <w:webHidden/>
              </w:rPr>
            </w:r>
            <w:r>
              <w:rPr>
                <w:noProof/>
                <w:webHidden/>
              </w:rPr>
              <w:fldChar w:fldCharType="separate"/>
            </w:r>
            <w:r>
              <w:rPr>
                <w:noProof/>
                <w:webHidden/>
              </w:rPr>
              <w:t>4</w:t>
            </w:r>
            <w:r>
              <w:rPr>
                <w:noProof/>
                <w:webHidden/>
              </w:rPr>
              <w:fldChar w:fldCharType="end"/>
            </w:r>
          </w:hyperlink>
        </w:p>
        <w:p w:rsidR="008F05C6" w:rsidRDefault="008F05C6">
          <w:pPr>
            <w:pStyle w:val="Verzeichnis1"/>
            <w:tabs>
              <w:tab w:val="right" w:leader="dot" w:pos="9056"/>
            </w:tabs>
            <w:rPr>
              <w:rFonts w:eastAsiaTheme="minorEastAsia" w:cstheme="minorBidi"/>
              <w:b w:val="0"/>
              <w:bCs w:val="0"/>
              <w:noProof/>
              <w:sz w:val="24"/>
              <w:szCs w:val="24"/>
              <w:lang w:eastAsia="de-DE"/>
            </w:rPr>
          </w:pPr>
          <w:hyperlink w:anchor="_Toc32570642" w:history="1">
            <w:r w:rsidRPr="00017140">
              <w:rPr>
                <w:rStyle w:val="Hyperlink"/>
                <w:noProof/>
              </w:rPr>
              <w:t>Abbildungsverzeichnis</w:t>
            </w:r>
            <w:r>
              <w:rPr>
                <w:noProof/>
                <w:webHidden/>
              </w:rPr>
              <w:tab/>
            </w:r>
            <w:r>
              <w:rPr>
                <w:noProof/>
                <w:webHidden/>
              </w:rPr>
              <w:fldChar w:fldCharType="begin"/>
            </w:r>
            <w:r>
              <w:rPr>
                <w:noProof/>
                <w:webHidden/>
              </w:rPr>
              <w:instrText xml:space="preserve"> PAGEREF _Toc32570642 \h </w:instrText>
            </w:r>
            <w:r>
              <w:rPr>
                <w:noProof/>
                <w:webHidden/>
              </w:rPr>
            </w:r>
            <w:r>
              <w:rPr>
                <w:noProof/>
                <w:webHidden/>
              </w:rPr>
              <w:fldChar w:fldCharType="separate"/>
            </w:r>
            <w:r>
              <w:rPr>
                <w:noProof/>
                <w:webHidden/>
              </w:rPr>
              <w:t>5</w:t>
            </w:r>
            <w:r>
              <w:rPr>
                <w:noProof/>
                <w:webHidden/>
              </w:rPr>
              <w:fldChar w:fldCharType="end"/>
            </w:r>
          </w:hyperlink>
        </w:p>
        <w:p w:rsidR="008F05C6" w:rsidRDefault="008F05C6">
          <w:pPr>
            <w:pStyle w:val="Verzeichnis1"/>
            <w:tabs>
              <w:tab w:val="right" w:leader="dot" w:pos="9056"/>
            </w:tabs>
            <w:rPr>
              <w:rFonts w:eastAsiaTheme="minorEastAsia" w:cstheme="minorBidi"/>
              <w:b w:val="0"/>
              <w:bCs w:val="0"/>
              <w:noProof/>
              <w:sz w:val="24"/>
              <w:szCs w:val="24"/>
              <w:lang w:eastAsia="de-DE"/>
            </w:rPr>
          </w:pPr>
          <w:hyperlink w:anchor="_Toc32570643" w:history="1">
            <w:r w:rsidRPr="00017140">
              <w:rPr>
                <w:rStyle w:val="Hyperlink"/>
                <w:noProof/>
              </w:rPr>
              <w:t>Einführung</w:t>
            </w:r>
            <w:r>
              <w:rPr>
                <w:noProof/>
                <w:webHidden/>
              </w:rPr>
              <w:tab/>
            </w:r>
            <w:r>
              <w:rPr>
                <w:noProof/>
                <w:webHidden/>
              </w:rPr>
              <w:fldChar w:fldCharType="begin"/>
            </w:r>
            <w:r>
              <w:rPr>
                <w:noProof/>
                <w:webHidden/>
              </w:rPr>
              <w:instrText xml:space="preserve"> PAGEREF _Toc32570643 \h </w:instrText>
            </w:r>
            <w:r>
              <w:rPr>
                <w:noProof/>
                <w:webHidden/>
              </w:rPr>
            </w:r>
            <w:r>
              <w:rPr>
                <w:noProof/>
                <w:webHidden/>
              </w:rPr>
              <w:fldChar w:fldCharType="separate"/>
            </w:r>
            <w:r>
              <w:rPr>
                <w:noProof/>
                <w:webHidden/>
              </w:rPr>
              <w:t>6</w:t>
            </w:r>
            <w:r>
              <w:rPr>
                <w:noProof/>
                <w:webHidden/>
              </w:rPr>
              <w:fldChar w:fldCharType="end"/>
            </w:r>
          </w:hyperlink>
        </w:p>
        <w:p w:rsidR="008F05C6" w:rsidRDefault="008F05C6">
          <w:pPr>
            <w:pStyle w:val="Verzeichnis2"/>
            <w:tabs>
              <w:tab w:val="right" w:leader="dot" w:pos="9056"/>
            </w:tabs>
            <w:rPr>
              <w:rFonts w:eastAsiaTheme="minorEastAsia" w:cstheme="minorBidi"/>
              <w:i w:val="0"/>
              <w:iCs w:val="0"/>
              <w:noProof/>
              <w:sz w:val="24"/>
              <w:szCs w:val="24"/>
              <w:lang w:eastAsia="de-DE"/>
            </w:rPr>
          </w:pPr>
          <w:hyperlink w:anchor="_Toc32570644" w:history="1">
            <w:r w:rsidRPr="00017140">
              <w:rPr>
                <w:rStyle w:val="Hyperlink"/>
                <w:noProof/>
              </w:rPr>
              <w:t>Ist-Zustand</w:t>
            </w:r>
            <w:r>
              <w:rPr>
                <w:noProof/>
                <w:webHidden/>
              </w:rPr>
              <w:tab/>
            </w:r>
            <w:r>
              <w:rPr>
                <w:noProof/>
                <w:webHidden/>
              </w:rPr>
              <w:fldChar w:fldCharType="begin"/>
            </w:r>
            <w:r>
              <w:rPr>
                <w:noProof/>
                <w:webHidden/>
              </w:rPr>
              <w:instrText xml:space="preserve"> PAGEREF _Toc32570644 \h </w:instrText>
            </w:r>
            <w:r>
              <w:rPr>
                <w:noProof/>
                <w:webHidden/>
              </w:rPr>
            </w:r>
            <w:r>
              <w:rPr>
                <w:noProof/>
                <w:webHidden/>
              </w:rPr>
              <w:fldChar w:fldCharType="separate"/>
            </w:r>
            <w:r>
              <w:rPr>
                <w:noProof/>
                <w:webHidden/>
              </w:rPr>
              <w:t>6</w:t>
            </w:r>
            <w:r>
              <w:rPr>
                <w:noProof/>
                <w:webHidden/>
              </w:rPr>
              <w:fldChar w:fldCharType="end"/>
            </w:r>
          </w:hyperlink>
        </w:p>
        <w:p w:rsidR="008F05C6" w:rsidRDefault="008F05C6">
          <w:pPr>
            <w:pStyle w:val="Verzeichnis2"/>
            <w:tabs>
              <w:tab w:val="right" w:leader="dot" w:pos="9056"/>
            </w:tabs>
            <w:rPr>
              <w:rFonts w:eastAsiaTheme="minorEastAsia" w:cstheme="minorBidi"/>
              <w:i w:val="0"/>
              <w:iCs w:val="0"/>
              <w:noProof/>
              <w:sz w:val="24"/>
              <w:szCs w:val="24"/>
              <w:lang w:eastAsia="de-DE"/>
            </w:rPr>
          </w:pPr>
          <w:hyperlink w:anchor="_Toc32570645" w:history="1">
            <w:r w:rsidRPr="00017140">
              <w:rPr>
                <w:rStyle w:val="Hyperlink"/>
                <w:noProof/>
              </w:rPr>
              <w:t>Soll-Zustand</w:t>
            </w:r>
            <w:r>
              <w:rPr>
                <w:noProof/>
                <w:webHidden/>
              </w:rPr>
              <w:tab/>
            </w:r>
            <w:r>
              <w:rPr>
                <w:noProof/>
                <w:webHidden/>
              </w:rPr>
              <w:fldChar w:fldCharType="begin"/>
            </w:r>
            <w:r>
              <w:rPr>
                <w:noProof/>
                <w:webHidden/>
              </w:rPr>
              <w:instrText xml:space="preserve"> PAGEREF _Toc32570645 \h </w:instrText>
            </w:r>
            <w:r>
              <w:rPr>
                <w:noProof/>
                <w:webHidden/>
              </w:rPr>
            </w:r>
            <w:r>
              <w:rPr>
                <w:noProof/>
                <w:webHidden/>
              </w:rPr>
              <w:fldChar w:fldCharType="separate"/>
            </w:r>
            <w:r>
              <w:rPr>
                <w:noProof/>
                <w:webHidden/>
              </w:rPr>
              <w:t>6</w:t>
            </w:r>
            <w:r>
              <w:rPr>
                <w:noProof/>
                <w:webHidden/>
              </w:rPr>
              <w:fldChar w:fldCharType="end"/>
            </w:r>
          </w:hyperlink>
        </w:p>
        <w:p w:rsidR="008F05C6" w:rsidRDefault="008F05C6">
          <w:pPr>
            <w:pStyle w:val="Verzeichnis1"/>
            <w:tabs>
              <w:tab w:val="right" w:leader="dot" w:pos="9056"/>
            </w:tabs>
            <w:rPr>
              <w:rFonts w:eastAsiaTheme="minorEastAsia" w:cstheme="minorBidi"/>
              <w:b w:val="0"/>
              <w:bCs w:val="0"/>
              <w:noProof/>
              <w:sz w:val="24"/>
              <w:szCs w:val="24"/>
              <w:lang w:eastAsia="de-DE"/>
            </w:rPr>
          </w:pPr>
          <w:hyperlink w:anchor="_Toc32570646" w:history="1">
            <w:r w:rsidRPr="00017140">
              <w:rPr>
                <w:rStyle w:val="Hyperlink"/>
                <w:noProof/>
              </w:rPr>
              <w:t>Konzept</w:t>
            </w:r>
            <w:r>
              <w:rPr>
                <w:noProof/>
                <w:webHidden/>
              </w:rPr>
              <w:tab/>
            </w:r>
            <w:r>
              <w:rPr>
                <w:noProof/>
                <w:webHidden/>
              </w:rPr>
              <w:fldChar w:fldCharType="begin"/>
            </w:r>
            <w:r>
              <w:rPr>
                <w:noProof/>
                <w:webHidden/>
              </w:rPr>
              <w:instrText xml:space="preserve"> PAGEREF _Toc32570646 \h </w:instrText>
            </w:r>
            <w:r>
              <w:rPr>
                <w:noProof/>
                <w:webHidden/>
              </w:rPr>
            </w:r>
            <w:r>
              <w:rPr>
                <w:noProof/>
                <w:webHidden/>
              </w:rPr>
              <w:fldChar w:fldCharType="separate"/>
            </w:r>
            <w:r>
              <w:rPr>
                <w:noProof/>
                <w:webHidden/>
              </w:rPr>
              <w:t>7</w:t>
            </w:r>
            <w:r>
              <w:rPr>
                <w:noProof/>
                <w:webHidden/>
              </w:rPr>
              <w:fldChar w:fldCharType="end"/>
            </w:r>
          </w:hyperlink>
        </w:p>
        <w:p w:rsidR="008F05C6" w:rsidRDefault="008F05C6">
          <w:pPr>
            <w:pStyle w:val="Verzeichnis2"/>
            <w:tabs>
              <w:tab w:val="right" w:leader="dot" w:pos="9056"/>
            </w:tabs>
            <w:rPr>
              <w:rFonts w:eastAsiaTheme="minorEastAsia" w:cstheme="minorBidi"/>
              <w:i w:val="0"/>
              <w:iCs w:val="0"/>
              <w:noProof/>
              <w:sz w:val="24"/>
              <w:szCs w:val="24"/>
              <w:lang w:eastAsia="de-DE"/>
            </w:rPr>
          </w:pPr>
          <w:hyperlink w:anchor="_Toc32570647" w:history="1">
            <w:r w:rsidRPr="00017140">
              <w:rPr>
                <w:rStyle w:val="Hyperlink"/>
                <w:noProof/>
              </w:rPr>
              <w:t>Überblick</w:t>
            </w:r>
            <w:r>
              <w:rPr>
                <w:noProof/>
                <w:webHidden/>
              </w:rPr>
              <w:tab/>
            </w:r>
            <w:r>
              <w:rPr>
                <w:noProof/>
                <w:webHidden/>
              </w:rPr>
              <w:fldChar w:fldCharType="begin"/>
            </w:r>
            <w:r>
              <w:rPr>
                <w:noProof/>
                <w:webHidden/>
              </w:rPr>
              <w:instrText xml:space="preserve"> PAGEREF _Toc32570647 \h </w:instrText>
            </w:r>
            <w:r>
              <w:rPr>
                <w:noProof/>
                <w:webHidden/>
              </w:rPr>
            </w:r>
            <w:r>
              <w:rPr>
                <w:noProof/>
                <w:webHidden/>
              </w:rPr>
              <w:fldChar w:fldCharType="separate"/>
            </w:r>
            <w:r>
              <w:rPr>
                <w:noProof/>
                <w:webHidden/>
              </w:rPr>
              <w:t>7</w:t>
            </w:r>
            <w:r>
              <w:rPr>
                <w:noProof/>
                <w:webHidden/>
              </w:rPr>
              <w:fldChar w:fldCharType="end"/>
            </w:r>
          </w:hyperlink>
        </w:p>
        <w:p w:rsidR="008F05C6" w:rsidRDefault="008F05C6">
          <w:pPr>
            <w:pStyle w:val="Verzeichnis2"/>
            <w:tabs>
              <w:tab w:val="right" w:leader="dot" w:pos="9056"/>
            </w:tabs>
            <w:rPr>
              <w:rFonts w:eastAsiaTheme="minorEastAsia" w:cstheme="minorBidi"/>
              <w:i w:val="0"/>
              <w:iCs w:val="0"/>
              <w:noProof/>
              <w:sz w:val="24"/>
              <w:szCs w:val="24"/>
              <w:lang w:eastAsia="de-DE"/>
            </w:rPr>
          </w:pPr>
          <w:hyperlink w:anchor="_Toc32570648" w:history="1">
            <w:r w:rsidRPr="00017140">
              <w:rPr>
                <w:rStyle w:val="Hyperlink"/>
                <w:noProof/>
              </w:rPr>
              <w:t>Gateway-Knoten</w:t>
            </w:r>
            <w:r>
              <w:rPr>
                <w:noProof/>
                <w:webHidden/>
              </w:rPr>
              <w:tab/>
            </w:r>
            <w:r>
              <w:rPr>
                <w:noProof/>
                <w:webHidden/>
              </w:rPr>
              <w:fldChar w:fldCharType="begin"/>
            </w:r>
            <w:r>
              <w:rPr>
                <w:noProof/>
                <w:webHidden/>
              </w:rPr>
              <w:instrText xml:space="preserve"> PAGEREF _Toc32570648 \h </w:instrText>
            </w:r>
            <w:r>
              <w:rPr>
                <w:noProof/>
                <w:webHidden/>
              </w:rPr>
            </w:r>
            <w:r>
              <w:rPr>
                <w:noProof/>
                <w:webHidden/>
              </w:rPr>
              <w:fldChar w:fldCharType="separate"/>
            </w:r>
            <w:r>
              <w:rPr>
                <w:noProof/>
                <w:webHidden/>
              </w:rPr>
              <w:t>8</w:t>
            </w:r>
            <w:r>
              <w:rPr>
                <w:noProof/>
                <w:webHidden/>
              </w:rPr>
              <w:fldChar w:fldCharType="end"/>
            </w:r>
          </w:hyperlink>
        </w:p>
        <w:p w:rsidR="008F05C6" w:rsidRDefault="008F05C6">
          <w:pPr>
            <w:pStyle w:val="Verzeichnis3"/>
            <w:tabs>
              <w:tab w:val="right" w:leader="dot" w:pos="9056"/>
            </w:tabs>
            <w:rPr>
              <w:rFonts w:eastAsiaTheme="minorEastAsia" w:cstheme="minorBidi"/>
              <w:noProof/>
              <w:sz w:val="24"/>
              <w:szCs w:val="24"/>
              <w:lang w:eastAsia="de-DE"/>
            </w:rPr>
          </w:pPr>
          <w:hyperlink w:anchor="_Toc32570649" w:history="1">
            <w:r w:rsidRPr="00017140">
              <w:rPr>
                <w:rStyle w:val="Hyperlink"/>
                <w:noProof/>
              </w:rPr>
              <w:t>Allgemein</w:t>
            </w:r>
            <w:r>
              <w:rPr>
                <w:noProof/>
                <w:webHidden/>
              </w:rPr>
              <w:tab/>
            </w:r>
            <w:r>
              <w:rPr>
                <w:noProof/>
                <w:webHidden/>
              </w:rPr>
              <w:fldChar w:fldCharType="begin"/>
            </w:r>
            <w:r>
              <w:rPr>
                <w:noProof/>
                <w:webHidden/>
              </w:rPr>
              <w:instrText xml:space="preserve"> PAGEREF _Toc32570649 \h </w:instrText>
            </w:r>
            <w:r>
              <w:rPr>
                <w:noProof/>
                <w:webHidden/>
              </w:rPr>
            </w:r>
            <w:r>
              <w:rPr>
                <w:noProof/>
                <w:webHidden/>
              </w:rPr>
              <w:fldChar w:fldCharType="separate"/>
            </w:r>
            <w:r>
              <w:rPr>
                <w:noProof/>
                <w:webHidden/>
              </w:rPr>
              <w:t>8</w:t>
            </w:r>
            <w:r>
              <w:rPr>
                <w:noProof/>
                <w:webHidden/>
              </w:rPr>
              <w:fldChar w:fldCharType="end"/>
            </w:r>
          </w:hyperlink>
        </w:p>
        <w:p w:rsidR="008F05C6" w:rsidRDefault="008F05C6">
          <w:pPr>
            <w:pStyle w:val="Verzeichnis3"/>
            <w:tabs>
              <w:tab w:val="right" w:leader="dot" w:pos="9056"/>
            </w:tabs>
            <w:rPr>
              <w:rFonts w:eastAsiaTheme="minorEastAsia" w:cstheme="minorBidi"/>
              <w:noProof/>
              <w:sz w:val="24"/>
              <w:szCs w:val="24"/>
              <w:lang w:eastAsia="de-DE"/>
            </w:rPr>
          </w:pPr>
          <w:hyperlink w:anchor="_Toc32570650" w:history="1">
            <w:r w:rsidRPr="00017140">
              <w:rPr>
                <w:rStyle w:val="Hyperlink"/>
                <w:noProof/>
              </w:rPr>
              <w:t>Anforderungen PC</w:t>
            </w:r>
            <w:r>
              <w:rPr>
                <w:noProof/>
                <w:webHidden/>
              </w:rPr>
              <w:tab/>
            </w:r>
            <w:r>
              <w:rPr>
                <w:noProof/>
                <w:webHidden/>
              </w:rPr>
              <w:fldChar w:fldCharType="begin"/>
            </w:r>
            <w:r>
              <w:rPr>
                <w:noProof/>
                <w:webHidden/>
              </w:rPr>
              <w:instrText xml:space="preserve"> PAGEREF _Toc32570650 \h </w:instrText>
            </w:r>
            <w:r>
              <w:rPr>
                <w:noProof/>
                <w:webHidden/>
              </w:rPr>
            </w:r>
            <w:r>
              <w:rPr>
                <w:noProof/>
                <w:webHidden/>
              </w:rPr>
              <w:fldChar w:fldCharType="separate"/>
            </w:r>
            <w:r>
              <w:rPr>
                <w:noProof/>
                <w:webHidden/>
              </w:rPr>
              <w:t>8</w:t>
            </w:r>
            <w:r>
              <w:rPr>
                <w:noProof/>
                <w:webHidden/>
              </w:rPr>
              <w:fldChar w:fldCharType="end"/>
            </w:r>
          </w:hyperlink>
        </w:p>
        <w:p w:rsidR="008F05C6" w:rsidRDefault="008F05C6">
          <w:pPr>
            <w:pStyle w:val="Verzeichnis3"/>
            <w:tabs>
              <w:tab w:val="right" w:leader="dot" w:pos="9056"/>
            </w:tabs>
            <w:rPr>
              <w:rFonts w:eastAsiaTheme="minorEastAsia" w:cstheme="minorBidi"/>
              <w:noProof/>
              <w:sz w:val="24"/>
              <w:szCs w:val="24"/>
              <w:lang w:eastAsia="de-DE"/>
            </w:rPr>
          </w:pPr>
          <w:hyperlink w:anchor="_Toc32570651" w:history="1">
            <w:r w:rsidRPr="00017140">
              <w:rPr>
                <w:rStyle w:val="Hyperlink"/>
                <w:noProof/>
              </w:rPr>
              <w:t>Sensoren</w:t>
            </w:r>
            <w:r>
              <w:rPr>
                <w:noProof/>
                <w:webHidden/>
              </w:rPr>
              <w:tab/>
            </w:r>
            <w:r>
              <w:rPr>
                <w:noProof/>
                <w:webHidden/>
              </w:rPr>
              <w:fldChar w:fldCharType="begin"/>
            </w:r>
            <w:r>
              <w:rPr>
                <w:noProof/>
                <w:webHidden/>
              </w:rPr>
              <w:instrText xml:space="preserve"> PAGEREF _Toc32570651 \h </w:instrText>
            </w:r>
            <w:r>
              <w:rPr>
                <w:noProof/>
                <w:webHidden/>
              </w:rPr>
            </w:r>
            <w:r>
              <w:rPr>
                <w:noProof/>
                <w:webHidden/>
              </w:rPr>
              <w:fldChar w:fldCharType="separate"/>
            </w:r>
            <w:r>
              <w:rPr>
                <w:noProof/>
                <w:webHidden/>
              </w:rPr>
              <w:t>9</w:t>
            </w:r>
            <w:r>
              <w:rPr>
                <w:noProof/>
                <w:webHidden/>
              </w:rPr>
              <w:fldChar w:fldCharType="end"/>
            </w:r>
          </w:hyperlink>
        </w:p>
        <w:p w:rsidR="008F05C6" w:rsidRDefault="008F05C6">
          <w:pPr>
            <w:pStyle w:val="Verzeichnis2"/>
            <w:tabs>
              <w:tab w:val="right" w:leader="dot" w:pos="9056"/>
            </w:tabs>
            <w:rPr>
              <w:rFonts w:eastAsiaTheme="minorEastAsia" w:cstheme="minorBidi"/>
              <w:i w:val="0"/>
              <w:iCs w:val="0"/>
              <w:noProof/>
              <w:sz w:val="24"/>
              <w:szCs w:val="24"/>
              <w:lang w:eastAsia="de-DE"/>
            </w:rPr>
          </w:pPr>
          <w:hyperlink w:anchor="_Toc32570652" w:history="1">
            <w:r w:rsidRPr="00017140">
              <w:rPr>
                <w:rStyle w:val="Hyperlink"/>
                <w:noProof/>
              </w:rPr>
              <w:t>Software</w:t>
            </w:r>
            <w:r>
              <w:rPr>
                <w:noProof/>
                <w:webHidden/>
              </w:rPr>
              <w:tab/>
            </w:r>
            <w:r>
              <w:rPr>
                <w:noProof/>
                <w:webHidden/>
              </w:rPr>
              <w:fldChar w:fldCharType="begin"/>
            </w:r>
            <w:r>
              <w:rPr>
                <w:noProof/>
                <w:webHidden/>
              </w:rPr>
              <w:instrText xml:space="preserve"> PAGEREF _Toc32570652 \h </w:instrText>
            </w:r>
            <w:r>
              <w:rPr>
                <w:noProof/>
                <w:webHidden/>
              </w:rPr>
            </w:r>
            <w:r>
              <w:rPr>
                <w:noProof/>
                <w:webHidden/>
              </w:rPr>
              <w:fldChar w:fldCharType="separate"/>
            </w:r>
            <w:r>
              <w:rPr>
                <w:noProof/>
                <w:webHidden/>
              </w:rPr>
              <w:t>10</w:t>
            </w:r>
            <w:r>
              <w:rPr>
                <w:noProof/>
                <w:webHidden/>
              </w:rPr>
              <w:fldChar w:fldCharType="end"/>
            </w:r>
          </w:hyperlink>
        </w:p>
        <w:p w:rsidR="008F05C6" w:rsidRDefault="008F05C6">
          <w:pPr>
            <w:pStyle w:val="Verzeichnis3"/>
            <w:tabs>
              <w:tab w:val="right" w:leader="dot" w:pos="9056"/>
            </w:tabs>
            <w:rPr>
              <w:rFonts w:eastAsiaTheme="minorEastAsia" w:cstheme="minorBidi"/>
              <w:noProof/>
              <w:sz w:val="24"/>
              <w:szCs w:val="24"/>
              <w:lang w:eastAsia="de-DE"/>
            </w:rPr>
          </w:pPr>
          <w:hyperlink w:anchor="_Toc32570653" w:history="1">
            <w:r w:rsidRPr="00017140">
              <w:rPr>
                <w:rStyle w:val="Hyperlink"/>
                <w:noProof/>
              </w:rPr>
              <w:t>Server-Software</w:t>
            </w:r>
            <w:r>
              <w:rPr>
                <w:noProof/>
                <w:webHidden/>
              </w:rPr>
              <w:tab/>
            </w:r>
            <w:r>
              <w:rPr>
                <w:noProof/>
                <w:webHidden/>
              </w:rPr>
              <w:fldChar w:fldCharType="begin"/>
            </w:r>
            <w:r>
              <w:rPr>
                <w:noProof/>
                <w:webHidden/>
              </w:rPr>
              <w:instrText xml:space="preserve"> PAGEREF _Toc32570653 \h </w:instrText>
            </w:r>
            <w:r>
              <w:rPr>
                <w:noProof/>
                <w:webHidden/>
              </w:rPr>
            </w:r>
            <w:r>
              <w:rPr>
                <w:noProof/>
                <w:webHidden/>
              </w:rPr>
              <w:fldChar w:fldCharType="separate"/>
            </w:r>
            <w:r>
              <w:rPr>
                <w:noProof/>
                <w:webHidden/>
              </w:rPr>
              <w:t>10</w:t>
            </w:r>
            <w:r>
              <w:rPr>
                <w:noProof/>
                <w:webHidden/>
              </w:rPr>
              <w:fldChar w:fldCharType="end"/>
            </w:r>
          </w:hyperlink>
        </w:p>
        <w:p w:rsidR="008F05C6" w:rsidRDefault="008F05C6">
          <w:pPr>
            <w:pStyle w:val="Verzeichnis3"/>
            <w:tabs>
              <w:tab w:val="right" w:leader="dot" w:pos="9056"/>
            </w:tabs>
            <w:rPr>
              <w:rFonts w:eastAsiaTheme="minorEastAsia" w:cstheme="minorBidi"/>
              <w:noProof/>
              <w:sz w:val="24"/>
              <w:szCs w:val="24"/>
              <w:lang w:eastAsia="de-DE"/>
            </w:rPr>
          </w:pPr>
          <w:hyperlink w:anchor="_Toc32570654" w:history="1">
            <w:r w:rsidRPr="00017140">
              <w:rPr>
                <w:rStyle w:val="Hyperlink"/>
                <w:noProof/>
              </w:rPr>
              <w:t>Client-Software</w:t>
            </w:r>
            <w:r>
              <w:rPr>
                <w:noProof/>
                <w:webHidden/>
              </w:rPr>
              <w:tab/>
            </w:r>
            <w:r>
              <w:rPr>
                <w:noProof/>
                <w:webHidden/>
              </w:rPr>
              <w:fldChar w:fldCharType="begin"/>
            </w:r>
            <w:r>
              <w:rPr>
                <w:noProof/>
                <w:webHidden/>
              </w:rPr>
              <w:instrText xml:space="preserve"> PAGEREF _Toc32570654 \h </w:instrText>
            </w:r>
            <w:r>
              <w:rPr>
                <w:noProof/>
                <w:webHidden/>
              </w:rPr>
            </w:r>
            <w:r>
              <w:rPr>
                <w:noProof/>
                <w:webHidden/>
              </w:rPr>
              <w:fldChar w:fldCharType="separate"/>
            </w:r>
            <w:r>
              <w:rPr>
                <w:noProof/>
                <w:webHidden/>
              </w:rPr>
              <w:t>11</w:t>
            </w:r>
            <w:r>
              <w:rPr>
                <w:noProof/>
                <w:webHidden/>
              </w:rPr>
              <w:fldChar w:fldCharType="end"/>
            </w:r>
          </w:hyperlink>
        </w:p>
        <w:p w:rsidR="008F05C6" w:rsidRDefault="008F05C6">
          <w:pPr>
            <w:pStyle w:val="Verzeichnis3"/>
            <w:tabs>
              <w:tab w:val="right" w:leader="dot" w:pos="9056"/>
            </w:tabs>
            <w:rPr>
              <w:rFonts w:eastAsiaTheme="minorEastAsia" w:cstheme="minorBidi"/>
              <w:noProof/>
              <w:sz w:val="24"/>
              <w:szCs w:val="24"/>
              <w:lang w:eastAsia="de-DE"/>
            </w:rPr>
          </w:pPr>
          <w:hyperlink w:anchor="_Toc32570655" w:history="1">
            <w:r w:rsidRPr="00017140">
              <w:rPr>
                <w:rStyle w:val="Hyperlink"/>
                <w:rFonts w:eastAsia="Times New Roman"/>
                <w:noProof/>
                <w:lang w:eastAsia="de-DE"/>
              </w:rPr>
              <w:t>Dashboard</w:t>
            </w:r>
            <w:r>
              <w:rPr>
                <w:noProof/>
                <w:webHidden/>
              </w:rPr>
              <w:tab/>
            </w:r>
            <w:r>
              <w:rPr>
                <w:noProof/>
                <w:webHidden/>
              </w:rPr>
              <w:fldChar w:fldCharType="begin"/>
            </w:r>
            <w:r>
              <w:rPr>
                <w:noProof/>
                <w:webHidden/>
              </w:rPr>
              <w:instrText xml:space="preserve"> PAGEREF _Toc32570655 \h </w:instrText>
            </w:r>
            <w:r>
              <w:rPr>
                <w:noProof/>
                <w:webHidden/>
              </w:rPr>
            </w:r>
            <w:r>
              <w:rPr>
                <w:noProof/>
                <w:webHidden/>
              </w:rPr>
              <w:fldChar w:fldCharType="separate"/>
            </w:r>
            <w:r>
              <w:rPr>
                <w:noProof/>
                <w:webHidden/>
              </w:rPr>
              <w:t>11</w:t>
            </w:r>
            <w:r>
              <w:rPr>
                <w:noProof/>
                <w:webHidden/>
              </w:rPr>
              <w:fldChar w:fldCharType="end"/>
            </w:r>
          </w:hyperlink>
        </w:p>
        <w:p w:rsidR="008F05C6" w:rsidRDefault="008F05C6">
          <w:pPr>
            <w:pStyle w:val="Verzeichnis2"/>
            <w:tabs>
              <w:tab w:val="right" w:leader="dot" w:pos="9056"/>
            </w:tabs>
            <w:rPr>
              <w:rFonts w:eastAsiaTheme="minorEastAsia" w:cstheme="minorBidi"/>
              <w:i w:val="0"/>
              <w:iCs w:val="0"/>
              <w:noProof/>
              <w:sz w:val="24"/>
              <w:szCs w:val="24"/>
              <w:lang w:eastAsia="de-DE"/>
            </w:rPr>
          </w:pPr>
          <w:hyperlink w:anchor="_Toc32570656" w:history="1">
            <w:r w:rsidRPr="00017140">
              <w:rPr>
                <w:rStyle w:val="Hyperlink"/>
                <w:noProof/>
              </w:rPr>
              <w:t>Kran-Anzeige</w:t>
            </w:r>
            <w:r>
              <w:rPr>
                <w:noProof/>
                <w:webHidden/>
              </w:rPr>
              <w:tab/>
            </w:r>
            <w:r>
              <w:rPr>
                <w:noProof/>
                <w:webHidden/>
              </w:rPr>
              <w:fldChar w:fldCharType="begin"/>
            </w:r>
            <w:r>
              <w:rPr>
                <w:noProof/>
                <w:webHidden/>
              </w:rPr>
              <w:instrText xml:space="preserve"> PAGEREF _Toc32570656 \h </w:instrText>
            </w:r>
            <w:r>
              <w:rPr>
                <w:noProof/>
                <w:webHidden/>
              </w:rPr>
            </w:r>
            <w:r>
              <w:rPr>
                <w:noProof/>
                <w:webHidden/>
              </w:rPr>
              <w:fldChar w:fldCharType="separate"/>
            </w:r>
            <w:r>
              <w:rPr>
                <w:noProof/>
                <w:webHidden/>
              </w:rPr>
              <w:t>12</w:t>
            </w:r>
            <w:r>
              <w:rPr>
                <w:noProof/>
                <w:webHidden/>
              </w:rPr>
              <w:fldChar w:fldCharType="end"/>
            </w:r>
          </w:hyperlink>
        </w:p>
        <w:p w:rsidR="008F05C6" w:rsidRDefault="008F05C6">
          <w:pPr>
            <w:pStyle w:val="Verzeichnis3"/>
            <w:tabs>
              <w:tab w:val="right" w:leader="dot" w:pos="9056"/>
            </w:tabs>
            <w:rPr>
              <w:rFonts w:eastAsiaTheme="minorEastAsia" w:cstheme="minorBidi"/>
              <w:noProof/>
              <w:sz w:val="24"/>
              <w:szCs w:val="24"/>
              <w:lang w:eastAsia="de-DE"/>
            </w:rPr>
          </w:pPr>
          <w:hyperlink w:anchor="_Toc32570657" w:history="1">
            <w:r w:rsidRPr="00017140">
              <w:rPr>
                <w:rStyle w:val="Hyperlink"/>
                <w:noProof/>
              </w:rPr>
              <w:t>Hardware-Lösung</w:t>
            </w:r>
            <w:r>
              <w:rPr>
                <w:noProof/>
                <w:webHidden/>
              </w:rPr>
              <w:tab/>
            </w:r>
            <w:r>
              <w:rPr>
                <w:noProof/>
                <w:webHidden/>
              </w:rPr>
              <w:fldChar w:fldCharType="begin"/>
            </w:r>
            <w:r>
              <w:rPr>
                <w:noProof/>
                <w:webHidden/>
              </w:rPr>
              <w:instrText xml:space="preserve"> PAGEREF _Toc32570657 \h </w:instrText>
            </w:r>
            <w:r>
              <w:rPr>
                <w:noProof/>
                <w:webHidden/>
              </w:rPr>
            </w:r>
            <w:r>
              <w:rPr>
                <w:noProof/>
                <w:webHidden/>
              </w:rPr>
              <w:fldChar w:fldCharType="separate"/>
            </w:r>
            <w:r>
              <w:rPr>
                <w:noProof/>
                <w:webHidden/>
              </w:rPr>
              <w:t>12</w:t>
            </w:r>
            <w:r>
              <w:rPr>
                <w:noProof/>
                <w:webHidden/>
              </w:rPr>
              <w:fldChar w:fldCharType="end"/>
            </w:r>
          </w:hyperlink>
        </w:p>
        <w:p w:rsidR="008F05C6" w:rsidRDefault="008F05C6">
          <w:pPr>
            <w:pStyle w:val="Verzeichnis3"/>
            <w:tabs>
              <w:tab w:val="right" w:leader="dot" w:pos="9056"/>
            </w:tabs>
            <w:rPr>
              <w:rFonts w:eastAsiaTheme="minorEastAsia" w:cstheme="minorBidi"/>
              <w:noProof/>
              <w:sz w:val="24"/>
              <w:szCs w:val="24"/>
              <w:lang w:eastAsia="de-DE"/>
            </w:rPr>
          </w:pPr>
          <w:hyperlink w:anchor="_Toc32570658" w:history="1">
            <w:r w:rsidRPr="00017140">
              <w:rPr>
                <w:rStyle w:val="Hyperlink"/>
                <w:noProof/>
              </w:rPr>
              <w:t>Software-Lösung</w:t>
            </w:r>
            <w:r>
              <w:rPr>
                <w:noProof/>
                <w:webHidden/>
              </w:rPr>
              <w:tab/>
            </w:r>
            <w:r>
              <w:rPr>
                <w:noProof/>
                <w:webHidden/>
              </w:rPr>
              <w:fldChar w:fldCharType="begin"/>
            </w:r>
            <w:r>
              <w:rPr>
                <w:noProof/>
                <w:webHidden/>
              </w:rPr>
              <w:instrText xml:space="preserve"> PAGEREF _Toc32570658 \h </w:instrText>
            </w:r>
            <w:r>
              <w:rPr>
                <w:noProof/>
                <w:webHidden/>
              </w:rPr>
            </w:r>
            <w:r>
              <w:rPr>
                <w:noProof/>
                <w:webHidden/>
              </w:rPr>
              <w:fldChar w:fldCharType="separate"/>
            </w:r>
            <w:r>
              <w:rPr>
                <w:noProof/>
                <w:webHidden/>
              </w:rPr>
              <w:t>13</w:t>
            </w:r>
            <w:r>
              <w:rPr>
                <w:noProof/>
                <w:webHidden/>
              </w:rPr>
              <w:fldChar w:fldCharType="end"/>
            </w:r>
          </w:hyperlink>
        </w:p>
        <w:p w:rsidR="008F05C6" w:rsidRDefault="008F05C6">
          <w:pPr>
            <w:pStyle w:val="Verzeichnis1"/>
            <w:tabs>
              <w:tab w:val="right" w:leader="dot" w:pos="9056"/>
            </w:tabs>
            <w:rPr>
              <w:rFonts w:eastAsiaTheme="minorEastAsia" w:cstheme="minorBidi"/>
              <w:b w:val="0"/>
              <w:bCs w:val="0"/>
              <w:noProof/>
              <w:sz w:val="24"/>
              <w:szCs w:val="24"/>
              <w:lang w:eastAsia="de-DE"/>
            </w:rPr>
          </w:pPr>
          <w:hyperlink w:anchor="_Toc32570659" w:history="1">
            <w:r w:rsidRPr="00017140">
              <w:rPr>
                <w:rStyle w:val="Hyperlink"/>
                <w:noProof/>
              </w:rPr>
              <w:t>Projektplan</w:t>
            </w:r>
            <w:r>
              <w:rPr>
                <w:noProof/>
                <w:webHidden/>
              </w:rPr>
              <w:tab/>
            </w:r>
            <w:r>
              <w:rPr>
                <w:noProof/>
                <w:webHidden/>
              </w:rPr>
              <w:fldChar w:fldCharType="begin"/>
            </w:r>
            <w:r>
              <w:rPr>
                <w:noProof/>
                <w:webHidden/>
              </w:rPr>
              <w:instrText xml:space="preserve"> PAGEREF _Toc32570659 \h </w:instrText>
            </w:r>
            <w:r>
              <w:rPr>
                <w:noProof/>
                <w:webHidden/>
              </w:rPr>
            </w:r>
            <w:r>
              <w:rPr>
                <w:noProof/>
                <w:webHidden/>
              </w:rPr>
              <w:fldChar w:fldCharType="separate"/>
            </w:r>
            <w:r>
              <w:rPr>
                <w:noProof/>
                <w:webHidden/>
              </w:rPr>
              <w:t>14</w:t>
            </w:r>
            <w:r>
              <w:rPr>
                <w:noProof/>
                <w:webHidden/>
              </w:rPr>
              <w:fldChar w:fldCharType="end"/>
            </w:r>
          </w:hyperlink>
        </w:p>
        <w:p w:rsidR="008F05C6" w:rsidRDefault="008F05C6">
          <w:pPr>
            <w:pStyle w:val="Verzeichnis1"/>
            <w:tabs>
              <w:tab w:val="right" w:leader="dot" w:pos="9056"/>
            </w:tabs>
            <w:rPr>
              <w:rFonts w:eastAsiaTheme="minorEastAsia" w:cstheme="minorBidi"/>
              <w:b w:val="0"/>
              <w:bCs w:val="0"/>
              <w:noProof/>
              <w:sz w:val="24"/>
              <w:szCs w:val="24"/>
              <w:lang w:eastAsia="de-DE"/>
            </w:rPr>
          </w:pPr>
          <w:hyperlink w:anchor="_Toc32570660" w:history="1">
            <w:r w:rsidRPr="00017140">
              <w:rPr>
                <w:rStyle w:val="Hyperlink"/>
                <w:noProof/>
              </w:rPr>
              <w:t>Angebot</w:t>
            </w:r>
            <w:r>
              <w:rPr>
                <w:noProof/>
                <w:webHidden/>
              </w:rPr>
              <w:tab/>
            </w:r>
            <w:r>
              <w:rPr>
                <w:noProof/>
                <w:webHidden/>
              </w:rPr>
              <w:fldChar w:fldCharType="begin"/>
            </w:r>
            <w:r>
              <w:rPr>
                <w:noProof/>
                <w:webHidden/>
              </w:rPr>
              <w:instrText xml:space="preserve"> PAGEREF _Toc32570660 \h </w:instrText>
            </w:r>
            <w:r>
              <w:rPr>
                <w:noProof/>
                <w:webHidden/>
              </w:rPr>
            </w:r>
            <w:r>
              <w:rPr>
                <w:noProof/>
                <w:webHidden/>
              </w:rPr>
              <w:fldChar w:fldCharType="separate"/>
            </w:r>
            <w:r>
              <w:rPr>
                <w:noProof/>
                <w:webHidden/>
              </w:rPr>
              <w:t>15</w:t>
            </w:r>
            <w:r>
              <w:rPr>
                <w:noProof/>
                <w:webHidden/>
              </w:rPr>
              <w:fldChar w:fldCharType="end"/>
            </w:r>
          </w:hyperlink>
        </w:p>
        <w:p w:rsidR="008F05C6" w:rsidRDefault="008F05C6">
          <w:pPr>
            <w:pStyle w:val="Verzeichnis2"/>
            <w:tabs>
              <w:tab w:val="right" w:leader="dot" w:pos="9056"/>
            </w:tabs>
            <w:rPr>
              <w:rFonts w:eastAsiaTheme="minorEastAsia" w:cstheme="minorBidi"/>
              <w:i w:val="0"/>
              <w:iCs w:val="0"/>
              <w:noProof/>
              <w:sz w:val="24"/>
              <w:szCs w:val="24"/>
              <w:lang w:eastAsia="de-DE"/>
            </w:rPr>
          </w:pPr>
          <w:hyperlink w:anchor="_Toc32570661" w:history="1">
            <w:r w:rsidRPr="00017140">
              <w:rPr>
                <w:rStyle w:val="Hyperlink"/>
                <w:noProof/>
              </w:rPr>
              <w:t>Sensor mit Hardware-Display</w:t>
            </w:r>
            <w:r>
              <w:rPr>
                <w:noProof/>
                <w:webHidden/>
              </w:rPr>
              <w:tab/>
            </w:r>
            <w:r>
              <w:rPr>
                <w:noProof/>
                <w:webHidden/>
              </w:rPr>
              <w:fldChar w:fldCharType="begin"/>
            </w:r>
            <w:r>
              <w:rPr>
                <w:noProof/>
                <w:webHidden/>
              </w:rPr>
              <w:instrText xml:space="preserve"> PAGEREF _Toc32570661 \h </w:instrText>
            </w:r>
            <w:r>
              <w:rPr>
                <w:noProof/>
                <w:webHidden/>
              </w:rPr>
            </w:r>
            <w:r>
              <w:rPr>
                <w:noProof/>
                <w:webHidden/>
              </w:rPr>
              <w:fldChar w:fldCharType="separate"/>
            </w:r>
            <w:r>
              <w:rPr>
                <w:noProof/>
                <w:webHidden/>
              </w:rPr>
              <w:t>15</w:t>
            </w:r>
            <w:r>
              <w:rPr>
                <w:noProof/>
                <w:webHidden/>
              </w:rPr>
              <w:fldChar w:fldCharType="end"/>
            </w:r>
          </w:hyperlink>
        </w:p>
        <w:p w:rsidR="008F05C6" w:rsidRDefault="008F05C6">
          <w:pPr>
            <w:pStyle w:val="Verzeichnis2"/>
            <w:tabs>
              <w:tab w:val="right" w:leader="dot" w:pos="9056"/>
            </w:tabs>
            <w:rPr>
              <w:rFonts w:eastAsiaTheme="minorEastAsia" w:cstheme="minorBidi"/>
              <w:i w:val="0"/>
              <w:iCs w:val="0"/>
              <w:noProof/>
              <w:sz w:val="24"/>
              <w:szCs w:val="24"/>
              <w:lang w:eastAsia="de-DE"/>
            </w:rPr>
          </w:pPr>
          <w:hyperlink w:anchor="_Toc32570662" w:history="1">
            <w:r w:rsidRPr="00017140">
              <w:rPr>
                <w:rStyle w:val="Hyperlink"/>
                <w:noProof/>
              </w:rPr>
              <w:t>Sensor mit Software-Display</w:t>
            </w:r>
            <w:r>
              <w:rPr>
                <w:noProof/>
                <w:webHidden/>
              </w:rPr>
              <w:tab/>
            </w:r>
            <w:r>
              <w:rPr>
                <w:noProof/>
                <w:webHidden/>
              </w:rPr>
              <w:fldChar w:fldCharType="begin"/>
            </w:r>
            <w:r>
              <w:rPr>
                <w:noProof/>
                <w:webHidden/>
              </w:rPr>
              <w:instrText xml:space="preserve"> PAGEREF _Toc32570662 \h </w:instrText>
            </w:r>
            <w:r>
              <w:rPr>
                <w:noProof/>
                <w:webHidden/>
              </w:rPr>
            </w:r>
            <w:r>
              <w:rPr>
                <w:noProof/>
                <w:webHidden/>
              </w:rPr>
              <w:fldChar w:fldCharType="separate"/>
            </w:r>
            <w:r>
              <w:rPr>
                <w:noProof/>
                <w:webHidden/>
              </w:rPr>
              <w:t>16</w:t>
            </w:r>
            <w:r>
              <w:rPr>
                <w:noProof/>
                <w:webHidden/>
              </w:rPr>
              <w:fldChar w:fldCharType="end"/>
            </w:r>
          </w:hyperlink>
        </w:p>
        <w:p w:rsidR="008F05C6" w:rsidRDefault="008F05C6">
          <w:pPr>
            <w:pStyle w:val="Verzeichnis2"/>
            <w:tabs>
              <w:tab w:val="right" w:leader="dot" w:pos="9056"/>
            </w:tabs>
            <w:rPr>
              <w:rFonts w:eastAsiaTheme="minorEastAsia" w:cstheme="minorBidi"/>
              <w:i w:val="0"/>
              <w:iCs w:val="0"/>
              <w:noProof/>
              <w:sz w:val="24"/>
              <w:szCs w:val="24"/>
              <w:lang w:eastAsia="de-DE"/>
            </w:rPr>
          </w:pPr>
          <w:hyperlink w:anchor="_Toc32570663" w:history="1">
            <w:r w:rsidRPr="00017140">
              <w:rPr>
                <w:rStyle w:val="Hyperlink"/>
                <w:noProof/>
              </w:rPr>
              <w:t>Gültigkeit</w:t>
            </w:r>
            <w:r>
              <w:rPr>
                <w:noProof/>
                <w:webHidden/>
              </w:rPr>
              <w:tab/>
            </w:r>
            <w:r>
              <w:rPr>
                <w:noProof/>
                <w:webHidden/>
              </w:rPr>
              <w:fldChar w:fldCharType="begin"/>
            </w:r>
            <w:r>
              <w:rPr>
                <w:noProof/>
                <w:webHidden/>
              </w:rPr>
              <w:instrText xml:space="preserve"> PAGEREF _Toc32570663 \h </w:instrText>
            </w:r>
            <w:r>
              <w:rPr>
                <w:noProof/>
                <w:webHidden/>
              </w:rPr>
            </w:r>
            <w:r>
              <w:rPr>
                <w:noProof/>
                <w:webHidden/>
              </w:rPr>
              <w:fldChar w:fldCharType="separate"/>
            </w:r>
            <w:r>
              <w:rPr>
                <w:noProof/>
                <w:webHidden/>
              </w:rPr>
              <w:t>16</w:t>
            </w:r>
            <w:r>
              <w:rPr>
                <w:noProof/>
                <w:webHidden/>
              </w:rPr>
              <w:fldChar w:fldCharType="end"/>
            </w:r>
          </w:hyperlink>
        </w:p>
        <w:p w:rsidR="00A6002C" w:rsidRDefault="00A6002C">
          <w:r>
            <w:rPr>
              <w:b/>
              <w:bCs/>
              <w:noProof/>
            </w:rPr>
            <w:fldChar w:fldCharType="end"/>
          </w:r>
        </w:p>
      </w:sdtContent>
    </w:sdt>
    <w:p w:rsidR="00522813" w:rsidRDefault="00522813">
      <w:r>
        <w:br w:type="page"/>
      </w:r>
    </w:p>
    <w:p w:rsidR="00DB47E1" w:rsidRDefault="00DB47E1" w:rsidP="00DB47E1">
      <w:pPr>
        <w:pStyle w:val="berschrift1"/>
      </w:pPr>
      <w:bookmarkStart w:id="1" w:name="_Toc32570641"/>
      <w:r>
        <w:lastRenderedPageBreak/>
        <w:t>Abkürzungsverzeichnis</w:t>
      </w:r>
      <w:bookmarkEnd w:id="1"/>
    </w:p>
    <w:p w:rsidR="006E0F9F" w:rsidRDefault="005621FC" w:rsidP="00C60085">
      <w:pPr>
        <w:rPr>
          <w:noProof/>
        </w:rPr>
        <w:sectPr w:rsidR="006E0F9F" w:rsidSect="006E0F9F">
          <w:headerReference w:type="default" r:id="rId11"/>
          <w:footerReference w:type="even" r:id="rId12"/>
          <w:footerReference w:type="default" r:id="rId13"/>
          <w:footerReference w:type="first" r:id="rId14"/>
          <w:type w:val="continuous"/>
          <w:pgSz w:w="11900" w:h="16840"/>
          <w:pgMar w:top="1417" w:right="1417" w:bottom="1134" w:left="1417" w:header="708" w:footer="708" w:gutter="0"/>
          <w:cols w:space="708"/>
          <w:titlePg/>
          <w:docGrid w:linePitch="360"/>
        </w:sectPr>
      </w:pPr>
      <w:r>
        <w:fldChar w:fldCharType="begin"/>
      </w:r>
      <w:r>
        <w:instrText xml:space="preserve"> INDEX \e "</w:instrText>
      </w:r>
      <w:r>
        <w:tab/>
        <w:instrText xml:space="preserve">" \c "1" \z "1031" </w:instrText>
      </w:r>
      <w:r>
        <w:fldChar w:fldCharType="separate"/>
      </w:r>
    </w:p>
    <w:p w:rsidR="006E0F9F" w:rsidRDefault="006E0F9F">
      <w:pPr>
        <w:pStyle w:val="Index1"/>
        <w:tabs>
          <w:tab w:val="right" w:leader="dot" w:pos="9056"/>
        </w:tabs>
        <w:rPr>
          <w:noProof/>
        </w:rPr>
      </w:pPr>
      <w:r>
        <w:rPr>
          <w:noProof/>
        </w:rPr>
        <w:t>MQTT</w:t>
      </w:r>
    </w:p>
    <w:p w:rsidR="006E0F9F" w:rsidRDefault="006E0F9F">
      <w:pPr>
        <w:pStyle w:val="Index2"/>
        <w:tabs>
          <w:tab w:val="right" w:leader="dot" w:pos="9056"/>
        </w:tabs>
        <w:rPr>
          <w:noProof/>
        </w:rPr>
      </w:pPr>
      <w:r>
        <w:rPr>
          <w:noProof/>
        </w:rPr>
        <w:t>Message Queuing Telemetry Transport</w:t>
      </w:r>
      <w:r>
        <w:rPr>
          <w:noProof/>
        </w:rPr>
        <w:tab/>
        <w:t>7, 8</w:t>
      </w:r>
    </w:p>
    <w:p w:rsidR="006E0F9F" w:rsidRDefault="006E0F9F">
      <w:pPr>
        <w:pStyle w:val="Index1"/>
        <w:tabs>
          <w:tab w:val="right" w:leader="dot" w:pos="9056"/>
        </w:tabs>
        <w:rPr>
          <w:noProof/>
        </w:rPr>
      </w:pPr>
      <w:r>
        <w:rPr>
          <w:noProof/>
        </w:rPr>
        <w:t>RTC</w:t>
      </w:r>
    </w:p>
    <w:p w:rsidR="006E0F9F" w:rsidRDefault="006E0F9F">
      <w:pPr>
        <w:pStyle w:val="Index2"/>
        <w:tabs>
          <w:tab w:val="right" w:leader="dot" w:pos="9056"/>
        </w:tabs>
        <w:rPr>
          <w:noProof/>
        </w:rPr>
      </w:pPr>
      <w:r>
        <w:rPr>
          <w:noProof/>
        </w:rPr>
        <w:t>Real Time Clock</w:t>
      </w:r>
      <w:r>
        <w:rPr>
          <w:noProof/>
        </w:rPr>
        <w:tab/>
        <w:t>8, 9</w:t>
      </w:r>
    </w:p>
    <w:p w:rsidR="006E0F9F" w:rsidRDefault="006E0F9F" w:rsidP="00C60085">
      <w:pPr>
        <w:rPr>
          <w:noProof/>
        </w:rPr>
        <w:sectPr w:rsidR="006E0F9F" w:rsidSect="006E0F9F">
          <w:type w:val="continuous"/>
          <w:pgSz w:w="11900" w:h="16840"/>
          <w:pgMar w:top="1417" w:right="1417" w:bottom="1134" w:left="1417" w:header="708" w:footer="708" w:gutter="0"/>
          <w:cols w:space="720"/>
          <w:titlePg/>
          <w:docGrid w:linePitch="360"/>
        </w:sectPr>
      </w:pPr>
    </w:p>
    <w:p w:rsidR="00DB47E1" w:rsidRPr="00967C14" w:rsidRDefault="005621FC" w:rsidP="00C60085">
      <w:r>
        <w:fldChar w:fldCharType="end"/>
      </w:r>
    </w:p>
    <w:p w:rsidR="00110683" w:rsidRDefault="00DB47E1" w:rsidP="00110683">
      <w:pPr>
        <w:pStyle w:val="berschrift1"/>
      </w:pPr>
      <w:r w:rsidRPr="00967C14">
        <w:br w:type="page"/>
      </w:r>
      <w:bookmarkStart w:id="2" w:name="_Toc32570642"/>
      <w:r w:rsidR="00110683">
        <w:lastRenderedPageBreak/>
        <w:t>Abbildungsverzeichnis</w:t>
      </w:r>
      <w:bookmarkEnd w:id="2"/>
    </w:p>
    <w:p w:rsidR="008F05C6" w:rsidRDefault="00110683">
      <w:pPr>
        <w:pStyle w:val="Abbildungsverzeichnis"/>
        <w:tabs>
          <w:tab w:val="right" w:leader="dot" w:pos="9056"/>
        </w:tabs>
        <w:rPr>
          <w:rFonts w:eastAsiaTheme="minorEastAsia"/>
          <w:noProof/>
          <w:lang w:eastAsia="de-DE"/>
        </w:rPr>
      </w:pPr>
      <w:r>
        <w:fldChar w:fldCharType="begin"/>
      </w:r>
      <w:r>
        <w:instrText xml:space="preserve"> TOC \h \z \c "Abbildung" </w:instrText>
      </w:r>
      <w:r>
        <w:fldChar w:fldCharType="separate"/>
      </w:r>
      <w:hyperlink w:anchor="_Toc32570664" w:history="1">
        <w:r w:rsidR="008F05C6" w:rsidRPr="000137D4">
          <w:rPr>
            <w:rStyle w:val="Hyperlink"/>
            <w:noProof/>
          </w:rPr>
          <w:t>Abbildung 1 – Überblick</w:t>
        </w:r>
        <w:r w:rsidR="008F05C6">
          <w:rPr>
            <w:noProof/>
            <w:webHidden/>
          </w:rPr>
          <w:tab/>
        </w:r>
        <w:r w:rsidR="008F05C6">
          <w:rPr>
            <w:noProof/>
            <w:webHidden/>
          </w:rPr>
          <w:fldChar w:fldCharType="begin"/>
        </w:r>
        <w:r w:rsidR="008F05C6">
          <w:rPr>
            <w:noProof/>
            <w:webHidden/>
          </w:rPr>
          <w:instrText xml:space="preserve"> PAGEREF _Toc32570664 \h </w:instrText>
        </w:r>
        <w:r w:rsidR="008F05C6">
          <w:rPr>
            <w:noProof/>
            <w:webHidden/>
          </w:rPr>
        </w:r>
        <w:r w:rsidR="008F05C6">
          <w:rPr>
            <w:noProof/>
            <w:webHidden/>
          </w:rPr>
          <w:fldChar w:fldCharType="separate"/>
        </w:r>
        <w:r w:rsidR="008F05C6">
          <w:rPr>
            <w:noProof/>
            <w:webHidden/>
          </w:rPr>
          <w:t>7</w:t>
        </w:r>
        <w:r w:rsidR="008F05C6">
          <w:rPr>
            <w:noProof/>
            <w:webHidden/>
          </w:rPr>
          <w:fldChar w:fldCharType="end"/>
        </w:r>
      </w:hyperlink>
    </w:p>
    <w:p w:rsidR="008F05C6" w:rsidRDefault="008F05C6">
      <w:pPr>
        <w:pStyle w:val="Abbildungsverzeichnis"/>
        <w:tabs>
          <w:tab w:val="right" w:leader="dot" w:pos="9056"/>
        </w:tabs>
        <w:rPr>
          <w:rFonts w:eastAsiaTheme="minorEastAsia"/>
          <w:noProof/>
          <w:lang w:eastAsia="de-DE"/>
        </w:rPr>
      </w:pPr>
      <w:hyperlink w:anchor="_Toc32570665" w:history="1">
        <w:r w:rsidRPr="000137D4">
          <w:rPr>
            <w:rStyle w:val="Hyperlink"/>
            <w:noProof/>
          </w:rPr>
          <w:t>Abbildung 2 – Kran</w:t>
        </w:r>
        <w:r>
          <w:rPr>
            <w:noProof/>
            <w:webHidden/>
          </w:rPr>
          <w:tab/>
        </w:r>
        <w:r>
          <w:rPr>
            <w:noProof/>
            <w:webHidden/>
          </w:rPr>
          <w:fldChar w:fldCharType="begin"/>
        </w:r>
        <w:r>
          <w:rPr>
            <w:noProof/>
            <w:webHidden/>
          </w:rPr>
          <w:instrText xml:space="preserve"> PAGEREF _Toc32570665 \h </w:instrText>
        </w:r>
        <w:r>
          <w:rPr>
            <w:noProof/>
            <w:webHidden/>
          </w:rPr>
        </w:r>
        <w:r>
          <w:rPr>
            <w:noProof/>
            <w:webHidden/>
          </w:rPr>
          <w:fldChar w:fldCharType="separate"/>
        </w:r>
        <w:r>
          <w:rPr>
            <w:noProof/>
            <w:webHidden/>
          </w:rPr>
          <w:t>8</w:t>
        </w:r>
        <w:r>
          <w:rPr>
            <w:noProof/>
            <w:webHidden/>
          </w:rPr>
          <w:fldChar w:fldCharType="end"/>
        </w:r>
      </w:hyperlink>
    </w:p>
    <w:p w:rsidR="008F05C6" w:rsidRDefault="008F05C6">
      <w:pPr>
        <w:pStyle w:val="Abbildungsverzeichnis"/>
        <w:tabs>
          <w:tab w:val="right" w:leader="dot" w:pos="9056"/>
        </w:tabs>
        <w:rPr>
          <w:rFonts w:eastAsiaTheme="minorEastAsia"/>
          <w:noProof/>
          <w:lang w:eastAsia="de-DE"/>
        </w:rPr>
      </w:pPr>
      <w:hyperlink w:anchor="_Toc32570666" w:history="1">
        <w:r w:rsidRPr="000137D4">
          <w:rPr>
            <w:rStyle w:val="Hyperlink"/>
            <w:noProof/>
          </w:rPr>
          <w:t>Abbildung 3 – Grafana (Bildrechte: Grafana)</w:t>
        </w:r>
        <w:r>
          <w:rPr>
            <w:noProof/>
            <w:webHidden/>
          </w:rPr>
          <w:tab/>
        </w:r>
        <w:r>
          <w:rPr>
            <w:noProof/>
            <w:webHidden/>
          </w:rPr>
          <w:fldChar w:fldCharType="begin"/>
        </w:r>
        <w:r>
          <w:rPr>
            <w:noProof/>
            <w:webHidden/>
          </w:rPr>
          <w:instrText xml:space="preserve"> PAGEREF _Toc32570666 \h </w:instrText>
        </w:r>
        <w:r>
          <w:rPr>
            <w:noProof/>
            <w:webHidden/>
          </w:rPr>
        </w:r>
        <w:r>
          <w:rPr>
            <w:noProof/>
            <w:webHidden/>
          </w:rPr>
          <w:fldChar w:fldCharType="separate"/>
        </w:r>
        <w:r>
          <w:rPr>
            <w:noProof/>
            <w:webHidden/>
          </w:rPr>
          <w:t>10</w:t>
        </w:r>
        <w:r>
          <w:rPr>
            <w:noProof/>
            <w:webHidden/>
          </w:rPr>
          <w:fldChar w:fldCharType="end"/>
        </w:r>
      </w:hyperlink>
    </w:p>
    <w:p w:rsidR="008F05C6" w:rsidRDefault="008F05C6">
      <w:pPr>
        <w:pStyle w:val="Abbildungsverzeichnis"/>
        <w:tabs>
          <w:tab w:val="right" w:leader="dot" w:pos="9056"/>
        </w:tabs>
        <w:rPr>
          <w:rFonts w:eastAsiaTheme="minorEastAsia"/>
          <w:noProof/>
          <w:lang w:eastAsia="de-DE"/>
        </w:rPr>
      </w:pPr>
      <w:hyperlink w:anchor="_Toc32570667" w:history="1">
        <w:r w:rsidRPr="000137D4">
          <w:rPr>
            <w:rStyle w:val="Hyperlink"/>
            <w:noProof/>
          </w:rPr>
          <w:t>Abbildung 4 – Hardware-Anzeige (Bildrechte: Thies Clima)</w:t>
        </w:r>
        <w:r>
          <w:rPr>
            <w:noProof/>
            <w:webHidden/>
          </w:rPr>
          <w:tab/>
        </w:r>
        <w:r>
          <w:rPr>
            <w:noProof/>
            <w:webHidden/>
          </w:rPr>
          <w:fldChar w:fldCharType="begin"/>
        </w:r>
        <w:r>
          <w:rPr>
            <w:noProof/>
            <w:webHidden/>
          </w:rPr>
          <w:instrText xml:space="preserve"> PAGEREF _Toc32570667 \h </w:instrText>
        </w:r>
        <w:r>
          <w:rPr>
            <w:noProof/>
            <w:webHidden/>
          </w:rPr>
        </w:r>
        <w:r>
          <w:rPr>
            <w:noProof/>
            <w:webHidden/>
          </w:rPr>
          <w:fldChar w:fldCharType="separate"/>
        </w:r>
        <w:r>
          <w:rPr>
            <w:noProof/>
            <w:webHidden/>
          </w:rPr>
          <w:t>12</w:t>
        </w:r>
        <w:r>
          <w:rPr>
            <w:noProof/>
            <w:webHidden/>
          </w:rPr>
          <w:fldChar w:fldCharType="end"/>
        </w:r>
      </w:hyperlink>
    </w:p>
    <w:p w:rsidR="008F05C6" w:rsidRDefault="008F05C6">
      <w:pPr>
        <w:pStyle w:val="Abbildungsverzeichnis"/>
        <w:tabs>
          <w:tab w:val="right" w:leader="dot" w:pos="9056"/>
        </w:tabs>
        <w:rPr>
          <w:rFonts w:eastAsiaTheme="minorEastAsia"/>
          <w:noProof/>
          <w:lang w:eastAsia="de-DE"/>
        </w:rPr>
      </w:pPr>
      <w:hyperlink w:anchor="_Toc32570668" w:history="1">
        <w:r w:rsidRPr="000137D4">
          <w:rPr>
            <w:rStyle w:val="Hyperlink"/>
            <w:noProof/>
          </w:rPr>
          <w:t>Abbildung 5 - Software-Display Fotomontage</w:t>
        </w:r>
        <w:r>
          <w:rPr>
            <w:noProof/>
            <w:webHidden/>
          </w:rPr>
          <w:tab/>
        </w:r>
        <w:r>
          <w:rPr>
            <w:noProof/>
            <w:webHidden/>
          </w:rPr>
          <w:fldChar w:fldCharType="begin"/>
        </w:r>
        <w:r>
          <w:rPr>
            <w:noProof/>
            <w:webHidden/>
          </w:rPr>
          <w:instrText xml:space="preserve"> PAGEREF _Toc32570668 \h </w:instrText>
        </w:r>
        <w:r>
          <w:rPr>
            <w:noProof/>
            <w:webHidden/>
          </w:rPr>
        </w:r>
        <w:r>
          <w:rPr>
            <w:noProof/>
            <w:webHidden/>
          </w:rPr>
          <w:fldChar w:fldCharType="separate"/>
        </w:r>
        <w:r>
          <w:rPr>
            <w:noProof/>
            <w:webHidden/>
          </w:rPr>
          <w:t>13</w:t>
        </w:r>
        <w:r>
          <w:rPr>
            <w:noProof/>
            <w:webHidden/>
          </w:rPr>
          <w:fldChar w:fldCharType="end"/>
        </w:r>
      </w:hyperlink>
    </w:p>
    <w:p w:rsidR="008F05C6" w:rsidRDefault="008F05C6">
      <w:pPr>
        <w:pStyle w:val="Abbildungsverzeichnis"/>
        <w:tabs>
          <w:tab w:val="right" w:leader="dot" w:pos="9056"/>
        </w:tabs>
        <w:rPr>
          <w:rFonts w:eastAsiaTheme="minorEastAsia"/>
          <w:noProof/>
          <w:lang w:eastAsia="de-DE"/>
        </w:rPr>
      </w:pPr>
      <w:hyperlink w:anchor="_Toc32570669" w:history="1">
        <w:r w:rsidRPr="000137D4">
          <w:rPr>
            <w:rStyle w:val="Hyperlink"/>
            <w:noProof/>
          </w:rPr>
          <w:t>Abbildung 6 - Beispiel Panel-PC (Copyright: epatec)</w:t>
        </w:r>
        <w:r>
          <w:rPr>
            <w:noProof/>
            <w:webHidden/>
          </w:rPr>
          <w:tab/>
        </w:r>
        <w:r>
          <w:rPr>
            <w:noProof/>
            <w:webHidden/>
          </w:rPr>
          <w:fldChar w:fldCharType="begin"/>
        </w:r>
        <w:r>
          <w:rPr>
            <w:noProof/>
            <w:webHidden/>
          </w:rPr>
          <w:instrText xml:space="preserve"> PAGEREF _Toc32570669 \h </w:instrText>
        </w:r>
        <w:r>
          <w:rPr>
            <w:noProof/>
            <w:webHidden/>
          </w:rPr>
        </w:r>
        <w:r>
          <w:rPr>
            <w:noProof/>
            <w:webHidden/>
          </w:rPr>
          <w:fldChar w:fldCharType="separate"/>
        </w:r>
        <w:r>
          <w:rPr>
            <w:noProof/>
            <w:webHidden/>
          </w:rPr>
          <w:t>13</w:t>
        </w:r>
        <w:r>
          <w:rPr>
            <w:noProof/>
            <w:webHidden/>
          </w:rPr>
          <w:fldChar w:fldCharType="end"/>
        </w:r>
      </w:hyperlink>
    </w:p>
    <w:p w:rsidR="008F05C6" w:rsidRDefault="008F05C6">
      <w:pPr>
        <w:pStyle w:val="Abbildungsverzeichnis"/>
        <w:tabs>
          <w:tab w:val="right" w:leader="dot" w:pos="9056"/>
        </w:tabs>
        <w:rPr>
          <w:rFonts w:eastAsiaTheme="minorEastAsia"/>
          <w:noProof/>
          <w:lang w:eastAsia="de-DE"/>
        </w:rPr>
      </w:pPr>
      <w:hyperlink w:anchor="_Toc32570670" w:history="1">
        <w:r w:rsidRPr="000137D4">
          <w:rPr>
            <w:rStyle w:val="Hyperlink"/>
            <w:noProof/>
          </w:rPr>
          <w:t>Abbildung 7 – Projektplan Übersicht</w:t>
        </w:r>
        <w:r>
          <w:rPr>
            <w:noProof/>
            <w:webHidden/>
          </w:rPr>
          <w:tab/>
        </w:r>
        <w:r>
          <w:rPr>
            <w:noProof/>
            <w:webHidden/>
          </w:rPr>
          <w:fldChar w:fldCharType="begin"/>
        </w:r>
        <w:r>
          <w:rPr>
            <w:noProof/>
            <w:webHidden/>
          </w:rPr>
          <w:instrText xml:space="preserve"> PAGEREF _Toc32570670 \h </w:instrText>
        </w:r>
        <w:r>
          <w:rPr>
            <w:noProof/>
            <w:webHidden/>
          </w:rPr>
        </w:r>
        <w:r>
          <w:rPr>
            <w:noProof/>
            <w:webHidden/>
          </w:rPr>
          <w:fldChar w:fldCharType="separate"/>
        </w:r>
        <w:r>
          <w:rPr>
            <w:noProof/>
            <w:webHidden/>
          </w:rPr>
          <w:t>14</w:t>
        </w:r>
        <w:r>
          <w:rPr>
            <w:noProof/>
            <w:webHidden/>
          </w:rPr>
          <w:fldChar w:fldCharType="end"/>
        </w:r>
      </w:hyperlink>
    </w:p>
    <w:p w:rsidR="00110683" w:rsidRPr="00110683" w:rsidRDefault="00110683" w:rsidP="00110683">
      <w:r>
        <w:fldChar w:fldCharType="end"/>
      </w:r>
    </w:p>
    <w:p w:rsidR="00110683" w:rsidRDefault="00110683" w:rsidP="00110683">
      <w:r>
        <w:br w:type="page"/>
      </w:r>
    </w:p>
    <w:p w:rsidR="00C60085" w:rsidRDefault="00DB47E1" w:rsidP="00DB47E1">
      <w:pPr>
        <w:pStyle w:val="berschrift1"/>
      </w:pPr>
      <w:bookmarkStart w:id="3" w:name="_Toc32570643"/>
      <w:r>
        <w:lastRenderedPageBreak/>
        <w:t>Einführung</w:t>
      </w:r>
      <w:bookmarkEnd w:id="3"/>
    </w:p>
    <w:p w:rsidR="00217DE9" w:rsidRPr="00217DE9" w:rsidRDefault="00217DE9" w:rsidP="00217DE9">
      <w:pPr>
        <w:pStyle w:val="berschrift2"/>
      </w:pPr>
      <w:bookmarkStart w:id="4" w:name="_Toc32570644"/>
      <w:r>
        <w:t>Ist-Zustand</w:t>
      </w:r>
      <w:bookmarkEnd w:id="4"/>
    </w:p>
    <w:p w:rsidR="00492C49" w:rsidRDefault="00492C49" w:rsidP="00492C49">
      <w:r>
        <w:t xml:space="preserve">Der Standort Stuttgart nutzt ein dezentrales, analoges Windmesssystem auf den beiden Kränen. </w:t>
      </w:r>
    </w:p>
    <w:p w:rsidR="00492C49" w:rsidRDefault="00492C49" w:rsidP="00492C49">
      <w:r>
        <w:t xml:space="preserve">Der Wind wird </w:t>
      </w:r>
      <w:r w:rsidR="00217DE9">
        <w:t>durch mechanische Windmess-Sensoren erfasst und in den Kränen direkt angezeigt.</w:t>
      </w:r>
    </w:p>
    <w:p w:rsidR="00217DE9" w:rsidRDefault="00217DE9" w:rsidP="00492C49">
      <w:r>
        <w:t>Es existiert keine Speicherung der Daten, sowie keine Richtungsanzeige des Windes.</w:t>
      </w:r>
    </w:p>
    <w:p w:rsidR="00217DE9" w:rsidRDefault="00217DE9" w:rsidP="00492C49"/>
    <w:p w:rsidR="00217DE9" w:rsidRDefault="00217DE9" w:rsidP="00217DE9">
      <w:pPr>
        <w:pStyle w:val="berschrift2"/>
      </w:pPr>
      <w:bookmarkStart w:id="5" w:name="_Toc32570645"/>
      <w:r>
        <w:t>Soll-Zustand</w:t>
      </w:r>
      <w:bookmarkEnd w:id="5"/>
    </w:p>
    <w:p w:rsidR="00217DE9" w:rsidRDefault="00217DE9" w:rsidP="00217DE9">
      <w:r>
        <w:t>Der Wind soll in Stärke sowie in Richtung möglichst wartungsfrei erfasst werden, die Messergebnisse müssen aus versicherungstechn</w:t>
      </w:r>
      <w:r w:rsidR="00B63105">
        <w:t>i</w:t>
      </w:r>
      <w:r>
        <w:t>schen Gründen zwischengespeichert werden.</w:t>
      </w:r>
    </w:p>
    <w:p w:rsidR="00217DE9" w:rsidRDefault="00217DE9" w:rsidP="00217DE9">
      <w:r>
        <w:t>In den Kränen muss eine Anzeige angebunden werden, die sowohl optisch als auch akustisch bei Überschreitung von einstellbaren Schwellwerten zweistufig warnen.</w:t>
      </w:r>
    </w:p>
    <w:p w:rsidR="00217DE9" w:rsidRDefault="00217DE9" w:rsidP="00217DE9">
      <w:r>
        <w:t>Es soll weiterhin möglich sein, weitere Anzeigen einfach zu integrieren für Stapler, Ampeln oder für das Büro, genauso muss es möglich sein, weitere Messstandorte zu ergänzen.</w:t>
      </w:r>
    </w:p>
    <w:p w:rsidR="00217DE9" w:rsidRDefault="00217DE9" w:rsidP="00217DE9"/>
    <w:p w:rsidR="00DE6CDE" w:rsidRDefault="00217DE9" w:rsidP="00217DE9">
      <w:r>
        <w:t xml:space="preserve">Bei der Auslegung des Konzepts ist </w:t>
      </w:r>
      <w:r w:rsidR="00145347">
        <w:t>auf</w:t>
      </w:r>
      <w:r>
        <w:t xml:space="preserve"> </w:t>
      </w:r>
      <w:r w:rsidR="00DE6CDE">
        <w:t>niedrige Anschaffungskosten, Wartungskosten sowie Erweiterbarkeit zu achten.</w:t>
      </w:r>
    </w:p>
    <w:p w:rsidR="00DE6CDE" w:rsidRDefault="00DE6CDE">
      <w:r>
        <w:br w:type="page"/>
      </w:r>
    </w:p>
    <w:p w:rsidR="00217DE9" w:rsidRDefault="00DE6CDE" w:rsidP="00F34ECC">
      <w:pPr>
        <w:pStyle w:val="berschrift1"/>
      </w:pPr>
      <w:r>
        <w:lastRenderedPageBreak/>
        <w:t xml:space="preserve"> </w:t>
      </w:r>
      <w:bookmarkStart w:id="6" w:name="_Toc32570646"/>
      <w:r w:rsidR="00F34ECC">
        <w:t>Konzept</w:t>
      </w:r>
      <w:bookmarkEnd w:id="6"/>
    </w:p>
    <w:p w:rsidR="00F34ECC" w:rsidRDefault="00F34ECC" w:rsidP="00F34ECC">
      <w:pPr>
        <w:pStyle w:val="berschrift2"/>
      </w:pPr>
      <w:bookmarkStart w:id="7" w:name="_Toc32570647"/>
      <w:r>
        <w:t>Überblick</w:t>
      </w:r>
      <w:bookmarkEnd w:id="7"/>
    </w:p>
    <w:p w:rsidR="00110683" w:rsidRPr="00110683" w:rsidRDefault="00110683" w:rsidP="00110683"/>
    <w:p w:rsidR="00110683" w:rsidRDefault="003E3034" w:rsidP="00110683">
      <w:pPr>
        <w:keepNext/>
        <w:jc w:val="center"/>
      </w:pPr>
      <w:r>
        <w:rPr>
          <w:noProof/>
        </w:rPr>
        <w:drawing>
          <wp:inline distT="0" distB="0" distL="0" distR="0">
            <wp:extent cx="4826000" cy="31623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PW-STR_Overviewpng.png"/>
                    <pic:cNvPicPr/>
                  </pic:nvPicPr>
                  <pic:blipFill>
                    <a:blip r:embed="rId15">
                      <a:extLst>
                        <a:ext uri="{28A0092B-C50C-407E-A947-70E740481C1C}">
                          <a14:useLocalDpi xmlns:a14="http://schemas.microsoft.com/office/drawing/2010/main" val="0"/>
                        </a:ext>
                      </a:extLst>
                    </a:blip>
                    <a:stretch>
                      <a:fillRect/>
                    </a:stretch>
                  </pic:blipFill>
                  <pic:spPr>
                    <a:xfrm>
                      <a:off x="0" y="0"/>
                      <a:ext cx="4826000" cy="3162300"/>
                    </a:xfrm>
                    <a:prstGeom prst="rect">
                      <a:avLst/>
                    </a:prstGeom>
                  </pic:spPr>
                </pic:pic>
              </a:graphicData>
            </a:graphic>
          </wp:inline>
        </w:drawing>
      </w:r>
    </w:p>
    <w:p w:rsidR="00110683" w:rsidRDefault="00110683" w:rsidP="00110683">
      <w:pPr>
        <w:pStyle w:val="Beschriftung"/>
        <w:jc w:val="center"/>
      </w:pPr>
      <w:bookmarkStart w:id="8" w:name="_Toc32570664"/>
      <w:r>
        <w:t xml:space="preserve">Abbildung </w:t>
      </w:r>
      <w:fldSimple w:instr=" SEQ Abbildung \* ARABIC ">
        <w:r w:rsidR="00EC44DB">
          <w:rPr>
            <w:noProof/>
          </w:rPr>
          <w:t>1</w:t>
        </w:r>
      </w:fldSimple>
      <w:r>
        <w:t xml:space="preserve"> – Überblick</w:t>
      </w:r>
      <w:bookmarkEnd w:id="8"/>
    </w:p>
    <w:p w:rsidR="00110683" w:rsidRDefault="00110683" w:rsidP="00110683"/>
    <w:p w:rsidR="00110683" w:rsidRDefault="00110683" w:rsidP="00110683">
      <w:r>
        <w:t>Das Konzept baut auf einen „Publisher-Subscriber-Prinzip“ mittels MQTT</w:t>
      </w:r>
      <w:r>
        <w:fldChar w:fldCharType="begin"/>
      </w:r>
      <w:r>
        <w:instrText xml:space="preserve"> XE "</w:instrText>
      </w:r>
      <w:r w:rsidRPr="00B72CD4">
        <w:instrText>MQTT:Message Queuing Telemetry Transport</w:instrText>
      </w:r>
      <w:r>
        <w:instrText xml:space="preserve">" </w:instrText>
      </w:r>
      <w:r>
        <w:fldChar w:fldCharType="end"/>
      </w:r>
      <w:r>
        <w:t xml:space="preserve"> auf. Es können somit </w:t>
      </w:r>
      <w:r w:rsidR="00FA6AAC">
        <w:t xml:space="preserve">theoretisch </w:t>
      </w:r>
      <w:r>
        <w:t>beliebig viele Publisher (Sensoren) und beliebig viele Su</w:t>
      </w:r>
      <w:r w:rsidR="00FA6AAC">
        <w:t>bscriber in das Netz eingebracht werden.</w:t>
      </w:r>
    </w:p>
    <w:p w:rsidR="00FA6AAC" w:rsidRDefault="00FA6AAC" w:rsidP="00110683"/>
    <w:p w:rsidR="00FA6AAC" w:rsidRDefault="00FA6AAC" w:rsidP="00110683">
      <w:r>
        <w:t>Auf dem Kran sitzt ein Gateway, dieses Gateway wandelt die physikalischen Messwerte in MQTT</w:t>
      </w:r>
      <w:r w:rsidR="00145347">
        <w:fldChar w:fldCharType="begin"/>
      </w:r>
      <w:r w:rsidR="00145347">
        <w:instrText xml:space="preserve"> XE "</w:instrText>
      </w:r>
      <w:r w:rsidR="00145347" w:rsidRPr="00BA37FE">
        <w:instrText>MQTT:Message Queuing Telemetry Transport</w:instrText>
      </w:r>
      <w:r w:rsidR="00145347">
        <w:instrText xml:space="preserve">" </w:instrText>
      </w:r>
      <w:r w:rsidR="00145347">
        <w:fldChar w:fldCharType="end"/>
      </w:r>
      <w:r>
        <w:t>-Protokolle um und sendet diese an einen MQTT</w:t>
      </w:r>
      <w:r w:rsidR="00145347">
        <w:fldChar w:fldCharType="begin"/>
      </w:r>
      <w:r w:rsidR="00145347">
        <w:instrText xml:space="preserve"> XE "</w:instrText>
      </w:r>
      <w:r w:rsidR="00145347" w:rsidRPr="00BA37FE">
        <w:instrText>MQTT:Message Queuing Telemetry Transport</w:instrText>
      </w:r>
      <w:r w:rsidR="00145347">
        <w:instrText xml:space="preserve">" </w:instrText>
      </w:r>
      <w:r w:rsidR="00145347">
        <w:fldChar w:fldCharType="end"/>
      </w:r>
      <w:r>
        <w:t>-Broker.</w:t>
      </w:r>
    </w:p>
    <w:p w:rsidR="00FA6AAC" w:rsidRDefault="00FA6AAC" w:rsidP="00110683"/>
    <w:p w:rsidR="00FA6AAC" w:rsidRDefault="00FA6AAC" w:rsidP="00110683">
      <w:r w:rsidRPr="00FA6AAC">
        <w:t>Der MQTT</w:t>
      </w:r>
      <w:r w:rsidR="00145347">
        <w:fldChar w:fldCharType="begin"/>
      </w:r>
      <w:r w:rsidR="00145347">
        <w:instrText xml:space="preserve"> XE "</w:instrText>
      </w:r>
      <w:r w:rsidR="00145347" w:rsidRPr="00BA37FE">
        <w:instrText>MQTT:Message Queuing Telemetry Transport</w:instrText>
      </w:r>
      <w:r w:rsidR="00145347">
        <w:instrText xml:space="preserve">" </w:instrText>
      </w:r>
      <w:r w:rsidR="00145347">
        <w:fldChar w:fldCharType="end"/>
      </w:r>
      <w:r w:rsidRPr="00FA6AAC">
        <w:t xml:space="preserve">-Broker </w:t>
      </w:r>
      <w:r>
        <w:t xml:space="preserve">nutzt die vorhanden IT-Infrastruktur in Germersheim. Die Telegramme werden zeitbasiert in einer </w:t>
      </w:r>
      <w:proofErr w:type="spellStart"/>
      <w:r>
        <w:t>InfluxDB</w:t>
      </w:r>
      <w:proofErr w:type="spellEnd"/>
      <w:r>
        <w:t xml:space="preserve"> abgespeichert und können zu einem späteren Zeitpunkt an Hand der Zeit standortübergreifend wieder abgerufen werden.</w:t>
      </w:r>
    </w:p>
    <w:p w:rsidR="00FA6AAC" w:rsidRDefault="00FA6AAC" w:rsidP="00F34ECC">
      <w:pPr>
        <w:pStyle w:val="berschrift2"/>
      </w:pPr>
    </w:p>
    <w:p w:rsidR="00FA6AAC" w:rsidRDefault="00FA6AAC" w:rsidP="00FA6AAC">
      <w:r>
        <w:t xml:space="preserve">In Stuttgart können </w:t>
      </w:r>
      <w:r w:rsidR="006015D2">
        <w:t>und werden die aktuellen Daten sowie der Mittelwert der letzten zwei respektive zehn Minuten im Kran direkt angezeigt über eine lokale, internetunabhängige Lösung.</w:t>
      </w:r>
    </w:p>
    <w:p w:rsidR="006015D2" w:rsidRDefault="006015D2" w:rsidP="00FA6AAC">
      <w:r>
        <w:t>Ebenfalls können über ein rudimentäres Dashboard Zeitverläufe für Windstärke und -richtung angezeigt werden.</w:t>
      </w:r>
    </w:p>
    <w:p w:rsidR="006015D2" w:rsidRDefault="006015D2" w:rsidP="00FA6AAC"/>
    <w:p w:rsidR="006015D2" w:rsidRDefault="006015D2" w:rsidP="00FA6AAC">
      <w:r>
        <w:t>Es soll weiterhin eine Applikation für Windows angeboten werden, die auf allen Staplern oder ähnlichen Windows-Clients lauffähig ist und dieselben Daten wie auf dem Kran zur Anzeige gebracht werden, genauso wie eine optische und akustische Warnung bei Überschreitung von Grenzwerten.</w:t>
      </w:r>
    </w:p>
    <w:p w:rsidR="006015D2" w:rsidRDefault="006015D2" w:rsidP="00FA6AAC"/>
    <w:p w:rsidR="006015D2" w:rsidRDefault="006015D2" w:rsidP="00FA6AAC">
      <w:r>
        <w:t xml:space="preserve">Diese Lösung lässt sich </w:t>
      </w:r>
      <w:r w:rsidR="00145347">
        <w:t>mit vermindertem Aufwand</w:t>
      </w:r>
      <w:r>
        <w:t xml:space="preserve"> auf andere Bereich</w:t>
      </w:r>
      <w:r w:rsidR="00145347">
        <w:t>e</w:t>
      </w:r>
      <w:r>
        <w:t xml:space="preserve"> und Standorte erweitern.</w:t>
      </w:r>
    </w:p>
    <w:p w:rsidR="005621FC" w:rsidRPr="00FA6AAC" w:rsidRDefault="005621FC" w:rsidP="00FA6AAC"/>
    <w:p w:rsidR="00F34ECC" w:rsidRPr="00FA6AAC" w:rsidRDefault="00F34ECC" w:rsidP="00F34ECC">
      <w:pPr>
        <w:pStyle w:val="berschrift2"/>
      </w:pPr>
      <w:bookmarkStart w:id="9" w:name="_Toc32570648"/>
      <w:r w:rsidRPr="00FA6AAC">
        <w:lastRenderedPageBreak/>
        <w:t>Gateway-Knoten</w:t>
      </w:r>
      <w:bookmarkEnd w:id="9"/>
    </w:p>
    <w:p w:rsidR="00F34ECC" w:rsidRDefault="003F2870" w:rsidP="00A6002C">
      <w:pPr>
        <w:pStyle w:val="berschrift3"/>
      </w:pPr>
      <w:bookmarkStart w:id="10" w:name="_Toc32570649"/>
      <w:r>
        <w:t>Allgemein</w:t>
      </w:r>
      <w:bookmarkEnd w:id="10"/>
    </w:p>
    <w:p w:rsidR="003F2870" w:rsidRDefault="003F2870" w:rsidP="00F34ECC"/>
    <w:p w:rsidR="006015D2" w:rsidRDefault="006015D2" w:rsidP="006015D2">
      <w:pPr>
        <w:keepNext/>
        <w:jc w:val="center"/>
      </w:pPr>
      <w:r>
        <w:rPr>
          <w:noProof/>
        </w:rPr>
        <w:drawing>
          <wp:inline distT="0" distB="0" distL="0" distR="0">
            <wp:extent cx="4762500" cy="3062176"/>
            <wp:effectExtent l="0" t="0" r="0" b="0"/>
            <wp:docPr id="4" name="Grafik 4" descr="Ein Bild, das Karte,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PW-STR_Crane.png"/>
                    <pic:cNvPicPr/>
                  </pic:nvPicPr>
                  <pic:blipFill>
                    <a:blip r:embed="rId16">
                      <a:extLst>
                        <a:ext uri="{28A0092B-C50C-407E-A947-70E740481C1C}">
                          <a14:useLocalDpi xmlns:a14="http://schemas.microsoft.com/office/drawing/2010/main" val="0"/>
                        </a:ext>
                      </a:extLst>
                    </a:blip>
                    <a:stretch>
                      <a:fillRect/>
                    </a:stretch>
                  </pic:blipFill>
                  <pic:spPr>
                    <a:xfrm>
                      <a:off x="0" y="0"/>
                      <a:ext cx="4796214" cy="3083853"/>
                    </a:xfrm>
                    <a:prstGeom prst="rect">
                      <a:avLst/>
                    </a:prstGeom>
                  </pic:spPr>
                </pic:pic>
              </a:graphicData>
            </a:graphic>
          </wp:inline>
        </w:drawing>
      </w:r>
    </w:p>
    <w:p w:rsidR="006015D2" w:rsidRDefault="006015D2" w:rsidP="006015D2">
      <w:pPr>
        <w:pStyle w:val="Beschriftung"/>
        <w:jc w:val="center"/>
      </w:pPr>
      <w:bookmarkStart w:id="11" w:name="_Toc32570665"/>
      <w:r>
        <w:t xml:space="preserve">Abbildung </w:t>
      </w:r>
      <w:fldSimple w:instr=" SEQ Abbildung \* ARABIC ">
        <w:r w:rsidR="00EC44DB">
          <w:rPr>
            <w:noProof/>
          </w:rPr>
          <w:t>2</w:t>
        </w:r>
      </w:fldSimple>
      <w:r>
        <w:t xml:space="preserve"> – Kran</w:t>
      </w:r>
      <w:bookmarkEnd w:id="11"/>
    </w:p>
    <w:p w:rsidR="006015D2" w:rsidRDefault="006015D2" w:rsidP="006015D2"/>
    <w:p w:rsidR="00145347" w:rsidRDefault="00145347" w:rsidP="00145347">
      <w:r>
        <w:t xml:space="preserve">Ein Gateway-Knoten besteht auf einem industrietauglichen Mini-PC mit erweiterten Anschlussmöglichkeiten. Dieser PC normiert die Daten der Sensoren und sendet diese </w:t>
      </w:r>
      <w:r w:rsidR="00302632">
        <w:t>als MQTT</w:t>
      </w:r>
      <w:r w:rsidR="00302632">
        <w:fldChar w:fldCharType="begin"/>
      </w:r>
      <w:r w:rsidR="00302632">
        <w:instrText xml:space="preserve"> XE "</w:instrText>
      </w:r>
      <w:r w:rsidR="00302632" w:rsidRPr="00BA37FE">
        <w:instrText>MQTT:Message Queuing Telemetry Transport</w:instrText>
      </w:r>
      <w:r w:rsidR="00302632">
        <w:instrText xml:space="preserve">" </w:instrText>
      </w:r>
      <w:r w:rsidR="00302632">
        <w:fldChar w:fldCharType="end"/>
      </w:r>
      <w:r w:rsidR="00302632">
        <w:t xml:space="preserve">-Nachricht </w:t>
      </w:r>
      <w:r>
        <w:t>per WLAN in das Netzwerk.</w:t>
      </w:r>
    </w:p>
    <w:p w:rsidR="00145347" w:rsidRDefault="003F2870" w:rsidP="00145347">
      <w:r>
        <w:t>Das Display muss unabhängig vom Internet sein, so das auch bei Ausfall der Internet-Verbindung oder des Servers in Germersheim, die Anzeige weiterhin prozesssicher funktioniert.</w:t>
      </w:r>
      <w:r w:rsidR="00145347">
        <w:t xml:space="preserve"> </w:t>
      </w:r>
    </w:p>
    <w:p w:rsidR="003F2870" w:rsidRDefault="003F2870" w:rsidP="00145347"/>
    <w:p w:rsidR="003F2870" w:rsidRDefault="003F2870" w:rsidP="00A6002C">
      <w:pPr>
        <w:pStyle w:val="berschrift3"/>
      </w:pPr>
      <w:bookmarkStart w:id="12" w:name="_Toc32570650"/>
      <w:r>
        <w:t>Anforderungen PC</w:t>
      </w:r>
      <w:bookmarkEnd w:id="12"/>
    </w:p>
    <w:p w:rsidR="003F2870" w:rsidRDefault="003F2870" w:rsidP="003F2870">
      <w:r>
        <w:t>Da der PC sich in einer exponierten Lage befindet, muss dieser einen erweiterten Temperaturbereich aufweisen. Ebenfalls muss der Rechner mindestens eine RS485-Schnitstelle enthalten, weitere IOs und Schnittstellen sind wünschenswert, damit der Windsensor sowie weitere Sensoren angeschlossen werden können. Um weitere Kosten zu vermeiden, sollte der PC direkt per WLAN funken können, sowie eine externe Antenne anschließbar sein können.</w:t>
      </w:r>
    </w:p>
    <w:p w:rsidR="00302632" w:rsidRDefault="00302632" w:rsidP="003F2870">
      <w:r>
        <w:t>Um im Falle eines Verbindungsverlustes sollten die Ergebnisse zwischengespeichert werden können und bei Wiederherstellung der Verbindung dann übertragen werden. Da die Zuordnung der Daten über die Zeit geschieht, ist eine genaue Uhr notwendig. Im Normalfall wird über das Internet die Uhr synchronisiert, bei fehlender Verbindung sollte eine RTC</w:t>
      </w:r>
      <w:r w:rsidR="005621FC">
        <w:fldChar w:fldCharType="begin"/>
      </w:r>
      <w:r w:rsidR="005621FC">
        <w:instrText xml:space="preserve"> XE "</w:instrText>
      </w:r>
      <w:r w:rsidR="005621FC" w:rsidRPr="00936668">
        <w:instrText>RTC:Real Time Clock</w:instrText>
      </w:r>
      <w:r w:rsidR="005621FC">
        <w:instrText xml:space="preserve">" </w:instrText>
      </w:r>
      <w:r w:rsidR="005621FC">
        <w:fldChar w:fldCharType="end"/>
      </w:r>
      <w:r>
        <w:t xml:space="preserve"> dies übernehmen.</w:t>
      </w:r>
    </w:p>
    <w:p w:rsidR="00302632" w:rsidRDefault="00302632">
      <w:r>
        <w:br w:type="page"/>
      </w:r>
    </w:p>
    <w:p w:rsidR="003F2870" w:rsidRDefault="003F2870" w:rsidP="003F2870">
      <w:pPr>
        <w:pStyle w:val="Listenabsatz"/>
        <w:numPr>
          <w:ilvl w:val="0"/>
          <w:numId w:val="2"/>
        </w:numPr>
      </w:pPr>
      <w:r>
        <w:lastRenderedPageBreak/>
        <w:t>Temperaturbereich: 0-70°C</w:t>
      </w:r>
    </w:p>
    <w:p w:rsidR="003F2870" w:rsidRDefault="003F2870" w:rsidP="003F2870">
      <w:pPr>
        <w:pStyle w:val="Listenabsatz"/>
        <w:numPr>
          <w:ilvl w:val="0"/>
          <w:numId w:val="2"/>
        </w:numPr>
      </w:pPr>
      <w:r>
        <w:t>Schnittstellen:</w:t>
      </w:r>
    </w:p>
    <w:p w:rsidR="003F2870" w:rsidRDefault="003F2870" w:rsidP="003F2870">
      <w:pPr>
        <w:pStyle w:val="Listenabsatz"/>
        <w:numPr>
          <w:ilvl w:val="1"/>
          <w:numId w:val="2"/>
        </w:numPr>
      </w:pPr>
      <w:r>
        <w:t>RS485</w:t>
      </w:r>
    </w:p>
    <w:p w:rsidR="003F2870" w:rsidRDefault="003F2870" w:rsidP="003F2870">
      <w:pPr>
        <w:pStyle w:val="Listenabsatz"/>
        <w:numPr>
          <w:ilvl w:val="1"/>
          <w:numId w:val="2"/>
        </w:numPr>
      </w:pPr>
      <w:r>
        <w:t>RS232 (optional)</w:t>
      </w:r>
    </w:p>
    <w:p w:rsidR="003F2870" w:rsidRDefault="003F2870" w:rsidP="003F2870">
      <w:pPr>
        <w:pStyle w:val="Listenabsatz"/>
        <w:numPr>
          <w:ilvl w:val="1"/>
          <w:numId w:val="2"/>
        </w:numPr>
      </w:pPr>
      <w:r>
        <w:t>IO (optional)</w:t>
      </w:r>
    </w:p>
    <w:p w:rsidR="003F2870" w:rsidRDefault="003F2870" w:rsidP="003F2870">
      <w:pPr>
        <w:pStyle w:val="Listenabsatz"/>
        <w:numPr>
          <w:ilvl w:val="0"/>
          <w:numId w:val="2"/>
        </w:numPr>
      </w:pPr>
      <w:r>
        <w:t>WLAN mit externer Antenne</w:t>
      </w:r>
    </w:p>
    <w:p w:rsidR="003F2870" w:rsidRDefault="00302632" w:rsidP="003F2870">
      <w:pPr>
        <w:pStyle w:val="Listenabsatz"/>
        <w:numPr>
          <w:ilvl w:val="0"/>
          <w:numId w:val="2"/>
        </w:numPr>
      </w:pPr>
      <w:r>
        <w:t>Industrietaugliche Montage</w:t>
      </w:r>
    </w:p>
    <w:p w:rsidR="00302632" w:rsidRDefault="00302632" w:rsidP="003F2870">
      <w:pPr>
        <w:pStyle w:val="Listenabsatz"/>
        <w:numPr>
          <w:ilvl w:val="0"/>
          <w:numId w:val="2"/>
        </w:numPr>
      </w:pPr>
      <w:r>
        <w:t>RTC</w:t>
      </w:r>
      <w:r w:rsidR="005621FC">
        <w:fldChar w:fldCharType="begin"/>
      </w:r>
      <w:r w:rsidR="005621FC">
        <w:instrText xml:space="preserve"> XE "</w:instrText>
      </w:r>
      <w:r w:rsidR="005621FC" w:rsidRPr="00936668">
        <w:instrText>RTC:Real Time Clock</w:instrText>
      </w:r>
      <w:r w:rsidR="005621FC">
        <w:instrText xml:space="preserve">" </w:instrText>
      </w:r>
      <w:r w:rsidR="005621FC">
        <w:fldChar w:fldCharType="end"/>
      </w:r>
    </w:p>
    <w:p w:rsidR="005621FC" w:rsidRDefault="005621FC" w:rsidP="005621FC"/>
    <w:p w:rsidR="005621FC" w:rsidRDefault="005621FC" w:rsidP="00A6002C">
      <w:pPr>
        <w:pStyle w:val="berschrift3"/>
      </w:pPr>
      <w:bookmarkStart w:id="13" w:name="_Toc32570651"/>
      <w:r>
        <w:t>Sensoren</w:t>
      </w:r>
      <w:bookmarkEnd w:id="13"/>
    </w:p>
    <w:p w:rsidR="005621FC" w:rsidRDefault="005621FC" w:rsidP="005621FC">
      <w:r>
        <w:t>D</w:t>
      </w:r>
      <w:r w:rsidR="00701EE0">
        <w:t>ie</w:t>
      </w:r>
      <w:r>
        <w:t xml:space="preserve"> primäre </w:t>
      </w:r>
      <w:r w:rsidR="00701EE0">
        <w:t>Größe zu messen ist die Windstärke. Sekundäre Größe ist die Windrichtung. An allen messenden Standorten steht eine Stromversorgung zur Verfügung, somit ist ein Einsatz von Batterien zu vermeiden, da sich dadurch Wartung vermeiden lässt und die Umwelt geschont wird.</w:t>
      </w:r>
    </w:p>
    <w:p w:rsidR="00701EE0" w:rsidRDefault="00701EE0" w:rsidP="005621FC">
      <w:r>
        <w:t xml:space="preserve">Es sollen </w:t>
      </w:r>
      <w:r w:rsidR="00A6002C">
        <w:t>Ultraschallt-Anemometer verwendet werden, da diese ohne bewegliche Teile auskommen und somit wartungsarm sind. Außerdem bieten diese neben der reinen Windgeschwindigkeit, noch eine Windrichtung als Ausgangsgröße.</w:t>
      </w:r>
    </w:p>
    <w:p w:rsidR="00A6002C" w:rsidRDefault="00A6002C" w:rsidP="005621FC">
      <w:r>
        <w:t>Weitere mögliche Messgrößen:</w:t>
      </w:r>
    </w:p>
    <w:p w:rsidR="00A6002C" w:rsidRDefault="00A6002C" w:rsidP="00A6002C">
      <w:pPr>
        <w:pStyle w:val="Listenabsatz"/>
        <w:numPr>
          <w:ilvl w:val="0"/>
          <w:numId w:val="3"/>
        </w:numPr>
      </w:pPr>
      <w:r>
        <w:t xml:space="preserve">Strom (Verbrauch und </w:t>
      </w:r>
      <w:r w:rsidR="005A7756">
        <w:t>Momentaufnahme</w:t>
      </w:r>
      <w:r>
        <w:t>)</w:t>
      </w:r>
    </w:p>
    <w:p w:rsidR="00A6002C" w:rsidRDefault="00A6002C" w:rsidP="00A6002C">
      <w:pPr>
        <w:pStyle w:val="Listenabsatz"/>
        <w:numPr>
          <w:ilvl w:val="0"/>
          <w:numId w:val="3"/>
        </w:numPr>
      </w:pPr>
      <w:r>
        <w:t>Licht</w:t>
      </w:r>
    </w:p>
    <w:p w:rsidR="00A6002C" w:rsidRDefault="00A6002C" w:rsidP="00A6002C">
      <w:pPr>
        <w:pStyle w:val="Listenabsatz"/>
        <w:numPr>
          <w:ilvl w:val="0"/>
          <w:numId w:val="3"/>
        </w:numPr>
      </w:pPr>
      <w:r>
        <w:t>Temperatur</w:t>
      </w:r>
    </w:p>
    <w:p w:rsidR="00A6002C" w:rsidRDefault="00A6002C" w:rsidP="00A6002C">
      <w:pPr>
        <w:pStyle w:val="Listenabsatz"/>
        <w:numPr>
          <w:ilvl w:val="0"/>
          <w:numId w:val="3"/>
        </w:numPr>
      </w:pPr>
      <w:r>
        <w:t>Vibration</w:t>
      </w:r>
    </w:p>
    <w:p w:rsidR="00A6002C" w:rsidRDefault="00A6002C">
      <w:r>
        <w:br w:type="page"/>
      </w:r>
    </w:p>
    <w:p w:rsidR="00A6002C" w:rsidRDefault="00A6002C" w:rsidP="00A6002C">
      <w:pPr>
        <w:pStyle w:val="berschrift2"/>
      </w:pPr>
      <w:bookmarkStart w:id="14" w:name="_Toc32570652"/>
      <w:r>
        <w:lastRenderedPageBreak/>
        <w:t>Software</w:t>
      </w:r>
      <w:bookmarkEnd w:id="14"/>
    </w:p>
    <w:p w:rsidR="00A6002C" w:rsidRDefault="00A6002C" w:rsidP="00A6002C">
      <w:pPr>
        <w:pStyle w:val="berschrift3"/>
      </w:pPr>
      <w:bookmarkStart w:id="15" w:name="_Toc32570653"/>
      <w:r>
        <w:t>Server-Software</w:t>
      </w:r>
      <w:bookmarkEnd w:id="15"/>
    </w:p>
    <w:p w:rsidR="00B63105" w:rsidRDefault="005A7756" w:rsidP="00B63105">
      <w:r>
        <w:t xml:space="preserve">Auf einem Linux-Server in Germersheim wird </w:t>
      </w:r>
      <w:proofErr w:type="gramStart"/>
      <w:r>
        <w:t xml:space="preserve">ein </w:t>
      </w:r>
      <w:r w:rsidR="009D2C5F">
        <w:t>sogenannter TIG-Stack</w:t>
      </w:r>
      <w:proofErr w:type="gramEnd"/>
      <w:r w:rsidR="009D2C5F">
        <w:t xml:space="preserve"> installiert.</w:t>
      </w:r>
    </w:p>
    <w:p w:rsidR="00177FB4" w:rsidRDefault="00177FB4" w:rsidP="00177FB4">
      <w:pPr>
        <w:pStyle w:val="Listenabsatz"/>
        <w:numPr>
          <w:ilvl w:val="0"/>
          <w:numId w:val="4"/>
        </w:numPr>
      </w:pPr>
      <w:r>
        <w:rPr>
          <w:b/>
          <w:bCs/>
        </w:rPr>
        <w:t>T</w:t>
      </w:r>
      <w:r>
        <w:t>elegraph – Empfang und abspeichern in der Datenbank</w:t>
      </w:r>
    </w:p>
    <w:p w:rsidR="00177FB4" w:rsidRDefault="00177FB4" w:rsidP="00177FB4">
      <w:pPr>
        <w:pStyle w:val="Listenabsatz"/>
        <w:numPr>
          <w:ilvl w:val="0"/>
          <w:numId w:val="4"/>
        </w:numPr>
      </w:pPr>
      <w:proofErr w:type="spellStart"/>
      <w:r>
        <w:rPr>
          <w:b/>
          <w:bCs/>
        </w:rPr>
        <w:t>I</w:t>
      </w:r>
      <w:r>
        <w:t>nfluxDB</w:t>
      </w:r>
      <w:proofErr w:type="spellEnd"/>
      <w:r>
        <w:t xml:space="preserve"> – Datenbank, zeitbasiert</w:t>
      </w:r>
    </w:p>
    <w:p w:rsidR="00177FB4" w:rsidRDefault="00177FB4" w:rsidP="00177FB4">
      <w:pPr>
        <w:pStyle w:val="Listenabsatz"/>
        <w:numPr>
          <w:ilvl w:val="0"/>
          <w:numId w:val="4"/>
        </w:numPr>
      </w:pPr>
      <w:proofErr w:type="spellStart"/>
      <w:r>
        <w:rPr>
          <w:b/>
          <w:bCs/>
        </w:rPr>
        <w:t>G</w:t>
      </w:r>
      <w:r>
        <w:t>rafana</w:t>
      </w:r>
      <w:proofErr w:type="spellEnd"/>
      <w:r>
        <w:t xml:space="preserve"> – Offenes Anzeige und Überwachungs-Tool</w:t>
      </w:r>
    </w:p>
    <w:p w:rsidR="00177FB4" w:rsidRDefault="00177FB4" w:rsidP="00177FB4">
      <w:pPr>
        <w:pStyle w:val="Listenabsatz"/>
      </w:pPr>
    </w:p>
    <w:p w:rsidR="00177FB4" w:rsidRDefault="00177FB4" w:rsidP="00177FB4">
      <w:r>
        <w:t>Durch diese Software-Lösung lassen sich Messwerte zu einem bestimmten Zeitpunkt in der Datenbank abspeichern und zu einem späteren Zeitpunkt wieder auslesen, sowie der zeitliche Verlauf.</w:t>
      </w:r>
    </w:p>
    <w:p w:rsidR="000F0264" w:rsidRDefault="000F0264" w:rsidP="00177FB4">
      <w:r>
        <w:t>Es lassen</w:t>
      </w:r>
      <w:r w:rsidR="002820B1">
        <w:t xml:space="preserve"> sich somit im Nachhinein zu einem bestimmten Zeitpunkt die entsprechenden Werte auslesen, um sie zum Beispiel einer Versicherung zur Verfügung zu stellen.</w:t>
      </w:r>
    </w:p>
    <w:p w:rsidR="00177FB4" w:rsidRDefault="00177FB4" w:rsidP="00177FB4"/>
    <w:p w:rsidR="00797045" w:rsidRDefault="00177FB4" w:rsidP="00797045">
      <w:pPr>
        <w:keepNext/>
      </w:pPr>
      <w:r w:rsidRPr="00177FB4">
        <w:rPr>
          <w:rFonts w:ascii="Times New Roman" w:eastAsia="Times New Roman" w:hAnsi="Times New Roman" w:cs="Times New Roman"/>
          <w:lang w:eastAsia="de-DE"/>
        </w:rPr>
        <w:fldChar w:fldCharType="begin"/>
      </w:r>
      <w:r w:rsidRPr="00177FB4">
        <w:rPr>
          <w:rFonts w:ascii="Times New Roman" w:eastAsia="Times New Roman" w:hAnsi="Times New Roman" w:cs="Times New Roman"/>
          <w:lang w:eastAsia="de-DE"/>
        </w:rPr>
        <w:instrText xml:space="preserve"> INCLUDEPICTURE "https://heise.cloudimg.io/width/1220/q50.png-lossy-50.webp-lossy-50.foil1/_www-heise-de_/imgs/18/2/7/9/6/5/1/6/Grafana-AWS-cloudwatch-e2029614223294c5.png" \* MERGEFORMATINET </w:instrText>
      </w:r>
      <w:r w:rsidRPr="00177FB4">
        <w:rPr>
          <w:rFonts w:ascii="Times New Roman" w:eastAsia="Times New Roman" w:hAnsi="Times New Roman" w:cs="Times New Roman"/>
          <w:lang w:eastAsia="de-DE"/>
        </w:rPr>
        <w:fldChar w:fldCharType="separate"/>
      </w:r>
      <w:r w:rsidRPr="00177FB4">
        <w:rPr>
          <w:rFonts w:ascii="Times New Roman" w:eastAsia="Times New Roman" w:hAnsi="Times New Roman" w:cs="Times New Roman"/>
          <w:noProof/>
          <w:lang w:eastAsia="de-DE"/>
        </w:rPr>
        <w:drawing>
          <wp:inline distT="0" distB="0" distL="0" distR="0">
            <wp:extent cx="5756910" cy="3238500"/>
            <wp:effectExtent l="0" t="0" r="0" b="0"/>
            <wp:docPr id="1" name="Grafik 1" descr="Monitoring-Dashboard Grafana 6.5 verschafft bessere Einblicke in die 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itoring-Dashboard Grafana 6.5 verschafft bessere Einblicke in die Clou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6910" cy="3238500"/>
                    </a:xfrm>
                    <a:prstGeom prst="rect">
                      <a:avLst/>
                    </a:prstGeom>
                    <a:noFill/>
                    <a:ln>
                      <a:noFill/>
                    </a:ln>
                  </pic:spPr>
                </pic:pic>
              </a:graphicData>
            </a:graphic>
          </wp:inline>
        </w:drawing>
      </w:r>
      <w:r w:rsidRPr="00177FB4">
        <w:rPr>
          <w:rFonts w:ascii="Times New Roman" w:eastAsia="Times New Roman" w:hAnsi="Times New Roman" w:cs="Times New Roman"/>
          <w:lang w:eastAsia="de-DE"/>
        </w:rPr>
        <w:fldChar w:fldCharType="end"/>
      </w:r>
    </w:p>
    <w:p w:rsidR="00177FB4" w:rsidRPr="00177FB4" w:rsidRDefault="00797045" w:rsidP="00797045">
      <w:pPr>
        <w:pStyle w:val="Beschriftung"/>
        <w:jc w:val="center"/>
      </w:pPr>
      <w:bookmarkStart w:id="16" w:name="_Toc32570666"/>
      <w:r>
        <w:t xml:space="preserve">Abbildung </w:t>
      </w:r>
      <w:fldSimple w:instr=" SEQ Abbildung \* ARABIC ">
        <w:r w:rsidR="00EC44DB">
          <w:rPr>
            <w:noProof/>
          </w:rPr>
          <w:t>3</w:t>
        </w:r>
      </w:fldSimple>
      <w:r>
        <w:t xml:space="preserve"> – </w:t>
      </w:r>
      <w:proofErr w:type="spellStart"/>
      <w:r>
        <w:t>Grafana</w:t>
      </w:r>
      <w:proofErr w:type="spellEnd"/>
      <w:r>
        <w:t xml:space="preserve"> (Bildrechte: </w:t>
      </w:r>
      <w:proofErr w:type="spellStart"/>
      <w:r>
        <w:t>Grafana</w:t>
      </w:r>
      <w:proofErr w:type="spellEnd"/>
      <w:r>
        <w:t>)</w:t>
      </w:r>
      <w:bookmarkEnd w:id="16"/>
    </w:p>
    <w:p w:rsidR="00177FB4" w:rsidRDefault="002820B1" w:rsidP="00177FB4">
      <w:r>
        <w:t>Ebenfalls wird eine Website zur zentralen Verwaltung der Gateways und der Grenzwerte bereitgestellt.</w:t>
      </w:r>
    </w:p>
    <w:p w:rsidR="002820B1" w:rsidRPr="00B63105" w:rsidRDefault="002820B1" w:rsidP="00177FB4"/>
    <w:p w:rsidR="00697204" w:rsidRDefault="00697204">
      <w:pPr>
        <w:rPr>
          <w:rFonts w:asciiTheme="majorHAnsi" w:eastAsiaTheme="majorEastAsia" w:hAnsiTheme="majorHAnsi" w:cstheme="majorBidi"/>
          <w:color w:val="1F3763" w:themeColor="accent1" w:themeShade="7F"/>
        </w:rPr>
      </w:pPr>
      <w:r>
        <w:br w:type="page"/>
      </w:r>
    </w:p>
    <w:p w:rsidR="00A6002C" w:rsidRDefault="00A6002C" w:rsidP="00A6002C">
      <w:pPr>
        <w:pStyle w:val="berschrift3"/>
      </w:pPr>
      <w:bookmarkStart w:id="17" w:name="_Toc32570654"/>
      <w:r>
        <w:lastRenderedPageBreak/>
        <w:t>Client-Software</w:t>
      </w:r>
      <w:bookmarkEnd w:id="17"/>
    </w:p>
    <w:p w:rsidR="00B63105" w:rsidRDefault="00797045" w:rsidP="00B63105">
      <w:r>
        <w:t xml:space="preserve">Um den Staplern auf dem Gelände die Messwerte zur Verfügung gestellt werden kann, </w:t>
      </w:r>
      <w:r w:rsidR="007948C2">
        <w:t xml:space="preserve">kann optional </w:t>
      </w:r>
      <w:r>
        <w:t>ein</w:t>
      </w:r>
      <w:r w:rsidR="002820B1">
        <w:t>e</w:t>
      </w:r>
      <w:r>
        <w:t xml:space="preserve"> Windows-PC</w:t>
      </w:r>
      <w:r w:rsidR="002820B1">
        <w:t>-Software zur Verfügung gestellt werden, die folgende Anforderungen erfüllt:</w:t>
      </w:r>
    </w:p>
    <w:p w:rsidR="002820B1" w:rsidRDefault="002820B1" w:rsidP="002820B1">
      <w:pPr>
        <w:pStyle w:val="Listenabsatz"/>
        <w:numPr>
          <w:ilvl w:val="0"/>
          <w:numId w:val="5"/>
        </w:numPr>
      </w:pPr>
      <w:r>
        <w:t>Programm muss bei Systemstart mitgestartet werden</w:t>
      </w:r>
    </w:p>
    <w:p w:rsidR="002820B1" w:rsidRDefault="002820B1" w:rsidP="002820B1">
      <w:pPr>
        <w:pStyle w:val="Listenabsatz"/>
        <w:numPr>
          <w:ilvl w:val="0"/>
          <w:numId w:val="5"/>
        </w:numPr>
      </w:pPr>
      <w:r>
        <w:t xml:space="preserve">Programm ist standardmäßig minimiert bzw. im </w:t>
      </w:r>
      <w:proofErr w:type="spellStart"/>
      <w:r>
        <w:t>Systray</w:t>
      </w:r>
      <w:proofErr w:type="spellEnd"/>
    </w:p>
    <w:p w:rsidR="00697204" w:rsidRDefault="00697204" w:rsidP="00517650">
      <w:pPr>
        <w:pStyle w:val="Listenabsatz"/>
        <w:numPr>
          <w:ilvl w:val="0"/>
          <w:numId w:val="5"/>
        </w:numPr>
        <w:rPr>
          <w:rFonts w:ascii="Times New Roman" w:eastAsia="Times New Roman" w:hAnsi="Times New Roman" w:cs="Times New Roman"/>
          <w:lang w:eastAsia="de-DE"/>
        </w:rPr>
      </w:pPr>
      <w:r w:rsidRPr="00697204">
        <w:rPr>
          <w:rFonts w:ascii="Times New Roman" w:eastAsia="Times New Roman" w:hAnsi="Times New Roman" w:cs="Times New Roman"/>
          <w:lang w:eastAsia="de-DE"/>
        </w:rPr>
        <w:t>Bei Überschreitung von Grenzen erscheint Pop-Up-</w:t>
      </w:r>
      <w:proofErr w:type="spellStart"/>
      <w:r w:rsidRPr="00697204">
        <w:rPr>
          <w:rFonts w:ascii="Times New Roman" w:eastAsia="Times New Roman" w:hAnsi="Times New Roman" w:cs="Times New Roman"/>
          <w:lang w:eastAsia="de-DE"/>
        </w:rPr>
        <w:t>Window</w:t>
      </w:r>
      <w:proofErr w:type="spellEnd"/>
      <w:r w:rsidRPr="00697204">
        <w:rPr>
          <w:rFonts w:ascii="Times New Roman" w:eastAsia="Times New Roman" w:hAnsi="Times New Roman" w:cs="Times New Roman"/>
          <w:lang w:eastAsia="de-DE"/>
        </w:rPr>
        <w:t xml:space="preserve"> </w:t>
      </w:r>
      <w:r>
        <w:rPr>
          <w:rFonts w:ascii="Times New Roman" w:eastAsia="Times New Roman" w:hAnsi="Times New Roman" w:cs="Times New Roman"/>
          <w:lang w:eastAsia="de-DE"/>
        </w:rPr>
        <w:t>mit entsprechendem</w:t>
      </w:r>
      <w:r w:rsidRPr="00697204">
        <w:rPr>
          <w:rFonts w:ascii="Times New Roman" w:eastAsia="Times New Roman" w:hAnsi="Times New Roman" w:cs="Times New Roman"/>
          <w:lang w:eastAsia="de-DE"/>
        </w:rPr>
        <w:t xml:space="preserve"> Warnton</w:t>
      </w:r>
    </w:p>
    <w:p w:rsidR="00697204" w:rsidRDefault="00697204" w:rsidP="00697204">
      <w:pPr>
        <w:pStyle w:val="Listenabsatz"/>
        <w:numPr>
          <w:ilvl w:val="1"/>
          <w:numId w:val="5"/>
        </w:numPr>
        <w:rPr>
          <w:rFonts w:ascii="Times New Roman" w:eastAsia="Times New Roman" w:hAnsi="Times New Roman" w:cs="Times New Roman"/>
          <w:lang w:eastAsia="de-DE"/>
        </w:rPr>
      </w:pPr>
      <w:r>
        <w:rPr>
          <w:rFonts w:ascii="Times New Roman" w:eastAsia="Times New Roman" w:hAnsi="Times New Roman" w:cs="Times New Roman"/>
          <w:lang w:eastAsia="de-DE"/>
        </w:rPr>
        <w:t>Warnstufe 1: Gelbes Dreieck mit Ausrufezeichen</w:t>
      </w:r>
    </w:p>
    <w:p w:rsidR="00697204" w:rsidRDefault="00697204" w:rsidP="00697204">
      <w:pPr>
        <w:pStyle w:val="Listenabsatz"/>
        <w:numPr>
          <w:ilvl w:val="1"/>
          <w:numId w:val="5"/>
        </w:numPr>
        <w:rPr>
          <w:rFonts w:ascii="Times New Roman" w:eastAsia="Times New Roman" w:hAnsi="Times New Roman" w:cs="Times New Roman"/>
          <w:lang w:eastAsia="de-DE"/>
        </w:rPr>
      </w:pPr>
      <w:r>
        <w:rPr>
          <w:rFonts w:ascii="Times New Roman" w:eastAsia="Times New Roman" w:hAnsi="Times New Roman" w:cs="Times New Roman"/>
          <w:lang w:eastAsia="de-DE"/>
        </w:rPr>
        <w:t>Warnstufe 2: Rotes Dreieck mit Ausrufezeichen</w:t>
      </w:r>
    </w:p>
    <w:p w:rsidR="00697204" w:rsidRPr="00697204" w:rsidRDefault="00697204" w:rsidP="00697204">
      <w:pPr>
        <w:pStyle w:val="Listenabsatz"/>
        <w:numPr>
          <w:ilvl w:val="0"/>
          <w:numId w:val="5"/>
        </w:numPr>
        <w:rPr>
          <w:rFonts w:ascii="Times New Roman" w:eastAsia="Times New Roman" w:hAnsi="Times New Roman" w:cs="Times New Roman"/>
          <w:lang w:eastAsia="de-DE"/>
        </w:rPr>
      </w:pPr>
      <w:r w:rsidRPr="00697204">
        <w:rPr>
          <w:rFonts w:ascii="Times New Roman" w:eastAsia="Times New Roman" w:hAnsi="Times New Roman" w:cs="Times New Roman"/>
          <w:lang w:eastAsia="de-DE"/>
        </w:rPr>
        <w:t xml:space="preserve">Die Grenzen für die Warnungen können global eingestellt werden </w:t>
      </w:r>
    </w:p>
    <w:p w:rsidR="00697204" w:rsidRPr="00697204" w:rsidRDefault="00697204" w:rsidP="00697204">
      <w:pPr>
        <w:pStyle w:val="Listenabsatz"/>
        <w:numPr>
          <w:ilvl w:val="0"/>
          <w:numId w:val="8"/>
        </w:numPr>
        <w:rPr>
          <w:rFonts w:ascii="Times New Roman" w:eastAsia="Times New Roman" w:hAnsi="Times New Roman" w:cs="Times New Roman"/>
          <w:lang w:eastAsia="de-DE"/>
        </w:rPr>
      </w:pPr>
      <w:r w:rsidRPr="00697204">
        <w:rPr>
          <w:rFonts w:ascii="Times New Roman" w:eastAsia="Times New Roman" w:hAnsi="Times New Roman" w:cs="Times New Roman"/>
          <w:lang w:eastAsia="de-DE"/>
        </w:rPr>
        <w:t>Programm kann maximiert werden, zur Anzeige folgender Werte:</w:t>
      </w:r>
    </w:p>
    <w:p w:rsidR="00697204" w:rsidRPr="00697204" w:rsidRDefault="00697204" w:rsidP="00697204">
      <w:pPr>
        <w:pStyle w:val="Listenabsatz"/>
        <w:numPr>
          <w:ilvl w:val="1"/>
          <w:numId w:val="8"/>
        </w:numPr>
        <w:rPr>
          <w:rFonts w:ascii="Times New Roman" w:eastAsia="Times New Roman" w:hAnsi="Times New Roman" w:cs="Times New Roman"/>
          <w:lang w:eastAsia="de-DE"/>
        </w:rPr>
      </w:pPr>
      <w:r w:rsidRPr="00697204">
        <w:rPr>
          <w:rFonts w:ascii="Times New Roman" w:eastAsia="Times New Roman" w:hAnsi="Times New Roman" w:cs="Times New Roman"/>
          <w:lang w:eastAsia="de-DE"/>
        </w:rPr>
        <w:t>Aktuelle Windrichtung</w:t>
      </w:r>
    </w:p>
    <w:p w:rsidR="00697204" w:rsidRPr="00697204" w:rsidRDefault="00697204" w:rsidP="00697204">
      <w:pPr>
        <w:numPr>
          <w:ilvl w:val="1"/>
          <w:numId w:val="8"/>
        </w:numPr>
        <w:spacing w:before="100" w:beforeAutospacing="1" w:after="100" w:afterAutospacing="1"/>
        <w:rPr>
          <w:rFonts w:ascii="Times New Roman" w:eastAsia="Times New Roman" w:hAnsi="Times New Roman" w:cs="Times New Roman"/>
          <w:lang w:eastAsia="de-DE"/>
        </w:rPr>
      </w:pPr>
      <w:r w:rsidRPr="00697204">
        <w:rPr>
          <w:rFonts w:ascii="Times New Roman" w:eastAsia="Times New Roman" w:hAnsi="Times New Roman" w:cs="Times New Roman"/>
          <w:lang w:eastAsia="de-DE"/>
        </w:rPr>
        <w:t>Aktuelle Windstärke</w:t>
      </w:r>
    </w:p>
    <w:p w:rsidR="00697204" w:rsidRPr="00697204" w:rsidRDefault="00697204" w:rsidP="00697204">
      <w:pPr>
        <w:numPr>
          <w:ilvl w:val="1"/>
          <w:numId w:val="8"/>
        </w:numPr>
        <w:spacing w:before="100" w:beforeAutospacing="1" w:after="100" w:afterAutospacing="1"/>
        <w:rPr>
          <w:rFonts w:ascii="Times New Roman" w:eastAsia="Times New Roman" w:hAnsi="Times New Roman" w:cs="Times New Roman"/>
          <w:lang w:eastAsia="de-DE"/>
        </w:rPr>
      </w:pPr>
      <w:r w:rsidRPr="00697204">
        <w:rPr>
          <w:rFonts w:ascii="Times New Roman" w:eastAsia="Times New Roman" w:hAnsi="Times New Roman" w:cs="Times New Roman"/>
          <w:lang w:eastAsia="de-DE"/>
        </w:rPr>
        <w:t>Mittelwert Windstärke (2 min)</w:t>
      </w:r>
    </w:p>
    <w:p w:rsidR="00697204" w:rsidRDefault="00697204" w:rsidP="00697204">
      <w:pPr>
        <w:numPr>
          <w:ilvl w:val="1"/>
          <w:numId w:val="8"/>
        </w:numPr>
        <w:spacing w:before="100" w:beforeAutospacing="1" w:after="100" w:afterAutospacing="1"/>
        <w:rPr>
          <w:rFonts w:ascii="Times New Roman" w:eastAsia="Times New Roman" w:hAnsi="Times New Roman" w:cs="Times New Roman"/>
          <w:lang w:eastAsia="de-DE"/>
        </w:rPr>
      </w:pPr>
      <w:r w:rsidRPr="00697204">
        <w:rPr>
          <w:rFonts w:ascii="Times New Roman" w:eastAsia="Times New Roman" w:hAnsi="Times New Roman" w:cs="Times New Roman"/>
          <w:lang w:eastAsia="de-DE"/>
        </w:rPr>
        <w:t>Mittelwert Windstärke (10min)</w:t>
      </w:r>
    </w:p>
    <w:p w:rsidR="00517650" w:rsidRDefault="00517650" w:rsidP="00517650">
      <w:pPr>
        <w:pStyle w:val="berschrift3"/>
        <w:rPr>
          <w:rFonts w:eastAsia="Times New Roman"/>
          <w:lang w:eastAsia="de-DE"/>
        </w:rPr>
      </w:pPr>
      <w:bookmarkStart w:id="18" w:name="_Toc32570655"/>
      <w:r>
        <w:rPr>
          <w:rFonts w:eastAsia="Times New Roman"/>
          <w:lang w:eastAsia="de-DE"/>
        </w:rPr>
        <w:t>Dashboard</w:t>
      </w:r>
      <w:bookmarkEnd w:id="18"/>
    </w:p>
    <w:p w:rsidR="00517650" w:rsidRDefault="00517650" w:rsidP="00517650">
      <w:pPr>
        <w:rPr>
          <w:lang w:eastAsia="de-DE"/>
        </w:rPr>
      </w:pPr>
      <w:r>
        <w:rPr>
          <w:lang w:eastAsia="de-DE"/>
        </w:rPr>
        <w:t>Es besteht die Möglichkeit ein universelles Dashboard für beliebige Sensorwerte anzubieten. In diesem Dashboard kann sich jeder Nutzer seine eigene Ansicht mit den persönlichen Einstellungen erstellen.</w:t>
      </w:r>
    </w:p>
    <w:p w:rsidR="00517650" w:rsidRPr="00517650" w:rsidRDefault="00517650" w:rsidP="00517650">
      <w:pPr>
        <w:rPr>
          <w:lang w:eastAsia="de-DE"/>
        </w:rPr>
      </w:pPr>
      <w:r>
        <w:rPr>
          <w:lang w:eastAsia="de-DE"/>
        </w:rPr>
        <w:t>Diese persönliche Ansicht kann über jedem Browser abgerufen werden, um sich aktuelle und historische Sensorwerte anzeigen zu lassen.</w:t>
      </w:r>
    </w:p>
    <w:p w:rsidR="00697204" w:rsidRDefault="00697204">
      <w:pPr>
        <w:rPr>
          <w:rFonts w:asciiTheme="majorHAnsi" w:eastAsiaTheme="majorEastAsia" w:hAnsiTheme="majorHAnsi" w:cstheme="majorBidi"/>
          <w:color w:val="2F5496" w:themeColor="accent1" w:themeShade="BF"/>
          <w:sz w:val="26"/>
          <w:szCs w:val="26"/>
        </w:rPr>
      </w:pPr>
      <w:r>
        <w:br w:type="page"/>
      </w:r>
    </w:p>
    <w:p w:rsidR="00B63105" w:rsidRDefault="00B63105" w:rsidP="00B63105">
      <w:pPr>
        <w:pStyle w:val="berschrift2"/>
      </w:pPr>
      <w:bookmarkStart w:id="19" w:name="_Toc32570656"/>
      <w:r>
        <w:lastRenderedPageBreak/>
        <w:t>Kran-Anzeige</w:t>
      </w:r>
      <w:bookmarkEnd w:id="19"/>
    </w:p>
    <w:p w:rsidR="00B63105" w:rsidRDefault="00B63105" w:rsidP="00B63105">
      <w:pPr>
        <w:pStyle w:val="berschrift3"/>
      </w:pPr>
      <w:bookmarkStart w:id="20" w:name="_Toc32570657"/>
      <w:r>
        <w:t>Hardware-Lösung</w:t>
      </w:r>
      <w:bookmarkEnd w:id="20"/>
    </w:p>
    <w:p w:rsidR="002F45CA" w:rsidRDefault="002F45CA" w:rsidP="002F45CA">
      <w:r>
        <w:t>Bei der Hardware-Lösung beschreiben wir die Anzeige über ein physikalisches, industrietaugliches Anzeigemedium, wie es bisher im Kran verbaut ist.</w:t>
      </w:r>
    </w:p>
    <w:p w:rsidR="002F45CA" w:rsidRDefault="002F45CA" w:rsidP="002F45CA">
      <w:r>
        <w:t>Diese Geräte haben den Vorteil der enorm guten Ablesbarkeit und der ausgesprochen hohen mechanischen Robustheit gegenüber einer reinen PC-Lösung.</w:t>
      </w:r>
    </w:p>
    <w:p w:rsidR="002F45CA" w:rsidRDefault="002F45CA" w:rsidP="002F45CA"/>
    <w:p w:rsidR="002F45CA" w:rsidRPr="002F45CA" w:rsidRDefault="002F45CA" w:rsidP="002F45CA"/>
    <w:p w:rsidR="002F45CA" w:rsidRDefault="002F45CA" w:rsidP="002F45CA">
      <w:pPr>
        <w:keepNext/>
        <w:jc w:val="center"/>
      </w:pPr>
      <w:r w:rsidRPr="002F45CA">
        <w:rPr>
          <w:rFonts w:ascii="Times New Roman" w:eastAsia="Times New Roman" w:hAnsi="Times New Roman" w:cs="Times New Roman"/>
          <w:lang w:eastAsia="de-DE"/>
        </w:rPr>
        <w:fldChar w:fldCharType="begin"/>
      </w:r>
      <w:r w:rsidRPr="002F45CA">
        <w:rPr>
          <w:rFonts w:ascii="Times New Roman" w:eastAsia="Times New Roman" w:hAnsi="Times New Roman" w:cs="Times New Roman"/>
          <w:lang w:eastAsia="de-DE"/>
        </w:rPr>
        <w:instrText xml:space="preserve"> INCLUDEPICTURE "https://www.thiesclima.com/db/imgv/4.3250.xx.000.png" \* MERGEFORMATINET </w:instrText>
      </w:r>
      <w:r w:rsidRPr="002F45CA">
        <w:rPr>
          <w:rFonts w:ascii="Times New Roman" w:eastAsia="Times New Roman" w:hAnsi="Times New Roman" w:cs="Times New Roman"/>
          <w:lang w:eastAsia="de-DE"/>
        </w:rPr>
        <w:fldChar w:fldCharType="separate"/>
      </w:r>
      <w:r w:rsidRPr="002F45CA">
        <w:rPr>
          <w:rFonts w:ascii="Times New Roman" w:eastAsia="Times New Roman" w:hAnsi="Times New Roman" w:cs="Times New Roman"/>
          <w:noProof/>
          <w:lang w:eastAsia="de-DE"/>
        </w:rPr>
        <w:drawing>
          <wp:inline distT="0" distB="0" distL="0" distR="0">
            <wp:extent cx="3615055" cy="3030220"/>
            <wp:effectExtent l="0" t="0" r="0" b="5080"/>
            <wp:docPr id="8" name="Grafik 8" descr="Ein Bild, das Monito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5055" cy="3030220"/>
                    </a:xfrm>
                    <a:prstGeom prst="rect">
                      <a:avLst/>
                    </a:prstGeom>
                    <a:noFill/>
                    <a:ln>
                      <a:noFill/>
                    </a:ln>
                  </pic:spPr>
                </pic:pic>
              </a:graphicData>
            </a:graphic>
          </wp:inline>
        </w:drawing>
      </w:r>
      <w:r w:rsidRPr="002F45CA">
        <w:rPr>
          <w:rFonts w:ascii="Times New Roman" w:eastAsia="Times New Roman" w:hAnsi="Times New Roman" w:cs="Times New Roman"/>
          <w:lang w:eastAsia="de-DE"/>
        </w:rPr>
        <w:fldChar w:fldCharType="end"/>
      </w:r>
    </w:p>
    <w:p w:rsidR="002F45CA" w:rsidRDefault="002F45CA" w:rsidP="002F45CA">
      <w:pPr>
        <w:pStyle w:val="Beschriftung"/>
        <w:jc w:val="center"/>
      </w:pPr>
      <w:bookmarkStart w:id="21" w:name="_Toc32570667"/>
      <w:r>
        <w:t xml:space="preserve">Abbildung </w:t>
      </w:r>
      <w:fldSimple w:instr=" SEQ Abbildung \* ARABIC ">
        <w:r w:rsidR="00EC44DB">
          <w:rPr>
            <w:noProof/>
          </w:rPr>
          <w:t>4</w:t>
        </w:r>
      </w:fldSimple>
      <w:r>
        <w:t xml:space="preserve"> </w:t>
      </w:r>
      <w:r>
        <w:softHyphen/>
      </w:r>
      <w:r>
        <w:softHyphen/>
        <w:t xml:space="preserve">– Hardware-Anzeige (Bildrechte: Thies </w:t>
      </w:r>
      <w:proofErr w:type="spellStart"/>
      <w:r>
        <w:t>Clima</w:t>
      </w:r>
      <w:proofErr w:type="spellEnd"/>
      <w:r>
        <w:t>)</w:t>
      </w:r>
      <w:bookmarkEnd w:id="21"/>
    </w:p>
    <w:p w:rsidR="00B63105" w:rsidRDefault="00D428CA" w:rsidP="00B63105">
      <w:pPr>
        <w:rPr>
          <w:lang w:eastAsia="de-DE"/>
        </w:rPr>
      </w:pPr>
      <w:r>
        <w:rPr>
          <w:lang w:eastAsia="de-DE"/>
        </w:rPr>
        <w:t>Auch hier ist auf die Anforderung der Mittelwerte zu achten, sowie der Anzeige der Windrichtung zusätzlich zur Windstärke.</w:t>
      </w:r>
    </w:p>
    <w:p w:rsidR="00C51980" w:rsidRDefault="00C51980" w:rsidP="00B63105">
      <w:pPr>
        <w:rPr>
          <w:lang w:eastAsia="de-DE"/>
        </w:rPr>
      </w:pPr>
    </w:p>
    <w:p w:rsidR="00EC44DB" w:rsidRDefault="00EC44DB">
      <w:pPr>
        <w:rPr>
          <w:rFonts w:asciiTheme="majorHAnsi" w:eastAsiaTheme="majorEastAsia" w:hAnsiTheme="majorHAnsi" w:cstheme="majorBidi"/>
          <w:color w:val="1F3763" w:themeColor="accent1" w:themeShade="7F"/>
        </w:rPr>
      </w:pPr>
      <w:r>
        <w:br w:type="page"/>
      </w:r>
    </w:p>
    <w:p w:rsidR="00B63105" w:rsidRDefault="00B63105" w:rsidP="00B63105">
      <w:pPr>
        <w:pStyle w:val="berschrift3"/>
      </w:pPr>
      <w:bookmarkStart w:id="22" w:name="_Toc32570658"/>
      <w:r>
        <w:lastRenderedPageBreak/>
        <w:t>Software-Lösung</w:t>
      </w:r>
      <w:bookmarkEnd w:id="22"/>
    </w:p>
    <w:p w:rsidR="00C51980" w:rsidRDefault="006E0F9F" w:rsidP="00C51980">
      <w:r>
        <w:t>Bei der Software-Lösung wird ein Linux-Panel-PC verwendet, um die aktuellen Messwerte anzuzeigen.</w:t>
      </w:r>
      <w:r>
        <w:br/>
        <w:t>Diese Lösung ist wesentlich kostengünstiger, es können mehr Werte angezeigt werden, da die Auflösung wesentlich höher ist, ebenfalls ist mal flexibler, falls in Zukunft sich die Anforderungen ändern.</w:t>
      </w:r>
    </w:p>
    <w:p w:rsidR="00EC44DB" w:rsidRDefault="00EC44DB" w:rsidP="00EC44DB">
      <w:pPr>
        <w:keepNext/>
      </w:pPr>
      <w:r>
        <w:rPr>
          <w:noProof/>
        </w:rPr>
        <w:drawing>
          <wp:inline distT="0" distB="0" distL="0" distR="0">
            <wp:extent cx="5756910" cy="3815715"/>
            <wp:effectExtent l="0" t="0" r="0" b="0"/>
            <wp:docPr id="6" name="Grafik 6" descr="Ein Bild, das Monitor, Elektroni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pi-a070wr_en_02__34742.1498799123.1280.1280.png"/>
                    <pic:cNvPicPr/>
                  </pic:nvPicPr>
                  <pic:blipFill>
                    <a:blip r:embed="rId19">
                      <a:extLst>
                        <a:ext uri="{28A0092B-C50C-407E-A947-70E740481C1C}">
                          <a14:useLocalDpi xmlns:a14="http://schemas.microsoft.com/office/drawing/2010/main" val="0"/>
                        </a:ext>
                      </a:extLst>
                    </a:blip>
                    <a:stretch>
                      <a:fillRect/>
                    </a:stretch>
                  </pic:blipFill>
                  <pic:spPr>
                    <a:xfrm>
                      <a:off x="0" y="0"/>
                      <a:ext cx="5756910" cy="3815715"/>
                    </a:xfrm>
                    <a:prstGeom prst="rect">
                      <a:avLst/>
                    </a:prstGeom>
                  </pic:spPr>
                </pic:pic>
              </a:graphicData>
            </a:graphic>
          </wp:inline>
        </w:drawing>
      </w:r>
    </w:p>
    <w:p w:rsidR="00EC44DB" w:rsidRDefault="00EC44DB" w:rsidP="00EC44DB">
      <w:pPr>
        <w:pStyle w:val="Beschriftung"/>
        <w:jc w:val="center"/>
      </w:pPr>
      <w:bookmarkStart w:id="23" w:name="_Toc32570668"/>
      <w:r>
        <w:t xml:space="preserve">Abbildung </w:t>
      </w:r>
      <w:fldSimple w:instr=" SEQ Abbildung \* ARABIC ">
        <w:r>
          <w:rPr>
            <w:noProof/>
          </w:rPr>
          <w:t>5</w:t>
        </w:r>
      </w:fldSimple>
      <w:r>
        <w:t xml:space="preserve"> - Software-Display Fotomontage</w:t>
      </w:r>
      <w:bookmarkEnd w:id="23"/>
    </w:p>
    <w:p w:rsidR="00EC44DB" w:rsidRDefault="00EC44DB" w:rsidP="00EC44DB">
      <w:pPr>
        <w:keepNext/>
        <w:jc w:val="center"/>
      </w:pPr>
      <w:r w:rsidRPr="00EC44DB">
        <w:rPr>
          <w:rFonts w:ascii="Times New Roman" w:eastAsia="Times New Roman" w:hAnsi="Times New Roman" w:cs="Times New Roman"/>
          <w:lang w:eastAsia="de-DE"/>
        </w:rPr>
        <w:fldChar w:fldCharType="begin"/>
      </w:r>
      <w:r w:rsidRPr="00EC44DB">
        <w:rPr>
          <w:rFonts w:ascii="Times New Roman" w:eastAsia="Times New Roman" w:hAnsi="Times New Roman" w:cs="Times New Roman"/>
          <w:lang w:eastAsia="de-DE"/>
        </w:rPr>
        <w:instrText xml:space="preserve"> INCLUDEPICTURE "https://www.epatec.de/web/image/product.template/167/image" \* MERGEFORMATINET </w:instrText>
      </w:r>
      <w:r w:rsidRPr="00EC44DB">
        <w:rPr>
          <w:rFonts w:ascii="Times New Roman" w:eastAsia="Times New Roman" w:hAnsi="Times New Roman" w:cs="Times New Roman"/>
          <w:lang w:eastAsia="de-DE"/>
        </w:rPr>
        <w:fldChar w:fldCharType="separate"/>
      </w:r>
      <w:r w:rsidRPr="00EC44DB">
        <w:rPr>
          <w:rFonts w:ascii="Times New Roman" w:eastAsia="Times New Roman" w:hAnsi="Times New Roman" w:cs="Times New Roman"/>
          <w:noProof/>
          <w:lang w:eastAsia="de-DE"/>
        </w:rPr>
        <w:drawing>
          <wp:inline distT="0" distB="0" distL="0" distR="0">
            <wp:extent cx="2730500" cy="2730500"/>
            <wp:effectExtent l="0" t="0" r="0" b="0"/>
            <wp:docPr id="10" name="Grafik 10" descr="Bildergebnis für panel 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panel pc"/>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30500" cy="2730500"/>
                    </a:xfrm>
                    <a:prstGeom prst="rect">
                      <a:avLst/>
                    </a:prstGeom>
                    <a:noFill/>
                    <a:ln>
                      <a:noFill/>
                    </a:ln>
                  </pic:spPr>
                </pic:pic>
              </a:graphicData>
            </a:graphic>
          </wp:inline>
        </w:drawing>
      </w:r>
      <w:r w:rsidRPr="00EC44DB">
        <w:rPr>
          <w:rFonts w:ascii="Times New Roman" w:eastAsia="Times New Roman" w:hAnsi="Times New Roman" w:cs="Times New Roman"/>
          <w:lang w:eastAsia="de-DE"/>
        </w:rPr>
        <w:fldChar w:fldCharType="end"/>
      </w:r>
    </w:p>
    <w:p w:rsidR="00EC44DB" w:rsidRPr="00EC44DB" w:rsidRDefault="00EC44DB" w:rsidP="00EC44DB">
      <w:pPr>
        <w:pStyle w:val="Beschriftung"/>
        <w:jc w:val="center"/>
        <w:rPr>
          <w:rFonts w:ascii="Times New Roman" w:eastAsia="Times New Roman" w:hAnsi="Times New Roman" w:cs="Times New Roman"/>
          <w:lang w:eastAsia="de-DE"/>
        </w:rPr>
      </w:pPr>
      <w:bookmarkStart w:id="24" w:name="_Toc32570669"/>
      <w:r>
        <w:t xml:space="preserve">Abbildung </w:t>
      </w:r>
      <w:fldSimple w:instr=" SEQ Abbildung \* ARABIC ">
        <w:r>
          <w:rPr>
            <w:noProof/>
          </w:rPr>
          <w:t>6</w:t>
        </w:r>
      </w:fldSimple>
      <w:r>
        <w:t xml:space="preserve"> - Beispiel Panel-PC (Copyright: </w:t>
      </w:r>
      <w:proofErr w:type="spellStart"/>
      <w:r>
        <w:t>epatec</w:t>
      </w:r>
      <w:proofErr w:type="spellEnd"/>
      <w:r>
        <w:t>)</w:t>
      </w:r>
      <w:bookmarkEnd w:id="24"/>
    </w:p>
    <w:p w:rsidR="00EC44DB" w:rsidRPr="00EC44DB" w:rsidRDefault="00EC44DB" w:rsidP="00EC44DB"/>
    <w:p w:rsidR="00EC44DB" w:rsidRDefault="00EC44DB" w:rsidP="00C51980"/>
    <w:p w:rsidR="00EC44DB" w:rsidRPr="00C51980" w:rsidRDefault="00EC44DB" w:rsidP="00C51980"/>
    <w:p w:rsidR="00B63105" w:rsidRDefault="00B63105" w:rsidP="00B63105"/>
    <w:p w:rsidR="005A7756" w:rsidRPr="005A7756" w:rsidRDefault="00B63105" w:rsidP="005A7756">
      <w:pPr>
        <w:pStyle w:val="berschrift1"/>
      </w:pPr>
      <w:bookmarkStart w:id="25" w:name="_Toc32570659"/>
      <w:r>
        <w:lastRenderedPageBreak/>
        <w:t>Projektplan</w:t>
      </w:r>
      <w:bookmarkEnd w:id="25"/>
    </w:p>
    <w:p w:rsidR="00517650" w:rsidRDefault="00517650" w:rsidP="00517650">
      <w:pPr>
        <w:keepNext/>
        <w:jc w:val="center"/>
      </w:pPr>
      <w:r>
        <w:rPr>
          <w:noProof/>
        </w:rPr>
        <w:drawing>
          <wp:inline distT="0" distB="0" distL="0" distR="0">
            <wp:extent cx="5756910" cy="1899920"/>
            <wp:effectExtent l="0" t="0" r="0" b="5080"/>
            <wp:docPr id="9" name="Grafik 9" descr="Ein Bild, das Text, Shoji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schirmfoto 2020-02-05 um 20.44.50.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56910" cy="1899920"/>
                    </a:xfrm>
                    <a:prstGeom prst="rect">
                      <a:avLst/>
                    </a:prstGeom>
                  </pic:spPr>
                </pic:pic>
              </a:graphicData>
            </a:graphic>
          </wp:inline>
        </w:drawing>
      </w:r>
    </w:p>
    <w:p w:rsidR="00B63105" w:rsidRDefault="00517650" w:rsidP="00517650">
      <w:pPr>
        <w:pStyle w:val="Beschriftung"/>
        <w:jc w:val="center"/>
      </w:pPr>
      <w:bookmarkStart w:id="26" w:name="_Toc32570670"/>
      <w:r>
        <w:t xml:space="preserve">Abbildung </w:t>
      </w:r>
      <w:fldSimple w:instr=" SEQ Abbildung \* ARABIC ">
        <w:r w:rsidR="00EC44DB">
          <w:rPr>
            <w:noProof/>
          </w:rPr>
          <w:t>7</w:t>
        </w:r>
      </w:fldSimple>
      <w:r>
        <w:t xml:space="preserve"> </w:t>
      </w:r>
      <w:r>
        <w:softHyphen/>
      </w:r>
      <w:r>
        <w:softHyphen/>
      </w:r>
      <w:r>
        <w:softHyphen/>
      </w:r>
      <w:r>
        <w:softHyphen/>
      </w:r>
      <w:r>
        <w:softHyphen/>
      </w:r>
      <w:r>
        <w:softHyphen/>
        <w:t>– Projektplan Übersicht</w:t>
      </w:r>
      <w:bookmarkEnd w:id="26"/>
    </w:p>
    <w:p w:rsidR="00517650" w:rsidRPr="00517650" w:rsidRDefault="00517650" w:rsidP="00517650">
      <w:r>
        <w:t>Der Projektplan dient als Vorlage und kann im Projektverlauf den Gegebenheiten angepasst werden.</w:t>
      </w:r>
    </w:p>
    <w:p w:rsidR="00697204" w:rsidRDefault="00697204">
      <w:pPr>
        <w:rPr>
          <w:rFonts w:asciiTheme="majorHAnsi" w:eastAsiaTheme="majorEastAsia" w:hAnsiTheme="majorHAnsi" w:cstheme="majorBidi"/>
          <w:color w:val="2F5496" w:themeColor="accent1" w:themeShade="BF"/>
          <w:sz w:val="32"/>
          <w:szCs w:val="32"/>
        </w:rPr>
      </w:pPr>
      <w:r>
        <w:br w:type="page"/>
      </w:r>
    </w:p>
    <w:p w:rsidR="00B63105" w:rsidRDefault="00B63105" w:rsidP="00B63105">
      <w:pPr>
        <w:pStyle w:val="berschrift1"/>
      </w:pPr>
      <w:bookmarkStart w:id="27" w:name="_Toc32570660"/>
      <w:r>
        <w:lastRenderedPageBreak/>
        <w:t>Angebot</w:t>
      </w:r>
      <w:bookmarkEnd w:id="27"/>
    </w:p>
    <w:p w:rsidR="000B23D8" w:rsidRDefault="00D51267" w:rsidP="000B23D8">
      <w:pPr>
        <w:pStyle w:val="berschrift2"/>
      </w:pPr>
      <w:bookmarkStart w:id="28" w:name="_Toc32570661"/>
      <w:r>
        <w:t>Sensor mit Hardware-Display</w:t>
      </w:r>
      <w:bookmarkEnd w:id="28"/>
    </w:p>
    <w:p w:rsidR="00BA7BFF" w:rsidRDefault="00BA7BFF" w:rsidP="00BA7BFF">
      <w:pPr>
        <w:rPr>
          <w:b/>
          <w:bCs/>
        </w:rPr>
      </w:pPr>
      <w:r>
        <w:rPr>
          <w:b/>
          <w:bCs/>
        </w:rPr>
        <w:t xml:space="preserve">Angebotsnummer: </w:t>
      </w:r>
      <w:r w:rsidR="00EC44DB" w:rsidRPr="00EC44DB">
        <w:rPr>
          <w:b/>
          <w:bCs/>
        </w:rPr>
        <w:t>NWS-DPW200024</w:t>
      </w:r>
    </w:p>
    <w:tbl>
      <w:tblPr>
        <w:tblStyle w:val="Tabellenraster"/>
        <w:tblW w:w="0" w:type="auto"/>
        <w:tblLook w:val="04A0" w:firstRow="1" w:lastRow="0" w:firstColumn="1" w:lastColumn="0" w:noHBand="0" w:noVBand="1"/>
      </w:tblPr>
      <w:tblGrid>
        <w:gridCol w:w="696"/>
        <w:gridCol w:w="4794"/>
        <w:gridCol w:w="910"/>
        <w:gridCol w:w="1250"/>
        <w:gridCol w:w="1406"/>
      </w:tblGrid>
      <w:tr w:rsidR="00BA7BFF" w:rsidTr="0014138D">
        <w:tc>
          <w:tcPr>
            <w:tcW w:w="696" w:type="dxa"/>
          </w:tcPr>
          <w:p w:rsidR="00BA7BFF" w:rsidRPr="00CF7EFA" w:rsidRDefault="00BA7BFF" w:rsidP="00525E3A">
            <w:pPr>
              <w:jc w:val="center"/>
              <w:rPr>
                <w:b/>
                <w:bCs/>
              </w:rPr>
            </w:pPr>
            <w:r>
              <w:rPr>
                <w:b/>
                <w:bCs/>
              </w:rPr>
              <w:t>Pos.</w:t>
            </w:r>
          </w:p>
        </w:tc>
        <w:tc>
          <w:tcPr>
            <w:tcW w:w="4794" w:type="dxa"/>
          </w:tcPr>
          <w:p w:rsidR="00BA7BFF" w:rsidRPr="00CF7EFA" w:rsidRDefault="00BA7BFF" w:rsidP="00525E3A">
            <w:pPr>
              <w:rPr>
                <w:b/>
                <w:bCs/>
              </w:rPr>
            </w:pPr>
            <w:r>
              <w:rPr>
                <w:b/>
                <w:bCs/>
              </w:rPr>
              <w:t>Bezeichnung</w:t>
            </w:r>
          </w:p>
        </w:tc>
        <w:tc>
          <w:tcPr>
            <w:tcW w:w="910" w:type="dxa"/>
          </w:tcPr>
          <w:p w:rsidR="00BA7BFF" w:rsidRPr="00CF7EFA" w:rsidRDefault="00BA7BFF" w:rsidP="00525E3A">
            <w:pPr>
              <w:rPr>
                <w:b/>
                <w:bCs/>
              </w:rPr>
            </w:pPr>
            <w:r>
              <w:rPr>
                <w:b/>
                <w:bCs/>
              </w:rPr>
              <w:t>Menge</w:t>
            </w:r>
          </w:p>
        </w:tc>
        <w:tc>
          <w:tcPr>
            <w:tcW w:w="1250" w:type="dxa"/>
          </w:tcPr>
          <w:p w:rsidR="00BA7BFF" w:rsidRPr="00CF7EFA" w:rsidRDefault="00BA7BFF" w:rsidP="00525E3A">
            <w:pPr>
              <w:jc w:val="center"/>
              <w:rPr>
                <w:b/>
                <w:bCs/>
              </w:rPr>
            </w:pPr>
            <w:r>
              <w:rPr>
                <w:b/>
                <w:bCs/>
              </w:rPr>
              <w:t>EP</w:t>
            </w:r>
          </w:p>
        </w:tc>
        <w:tc>
          <w:tcPr>
            <w:tcW w:w="1406" w:type="dxa"/>
          </w:tcPr>
          <w:p w:rsidR="00BA7BFF" w:rsidRPr="00CF7EFA" w:rsidRDefault="00BA7BFF" w:rsidP="00525E3A">
            <w:pPr>
              <w:jc w:val="center"/>
              <w:rPr>
                <w:b/>
                <w:bCs/>
              </w:rPr>
            </w:pPr>
            <w:r>
              <w:rPr>
                <w:b/>
                <w:bCs/>
              </w:rPr>
              <w:t>GP</w:t>
            </w:r>
          </w:p>
        </w:tc>
      </w:tr>
      <w:tr w:rsidR="00BA7BFF" w:rsidTr="0014138D">
        <w:tc>
          <w:tcPr>
            <w:tcW w:w="696" w:type="dxa"/>
          </w:tcPr>
          <w:p w:rsidR="00BA7BFF" w:rsidRDefault="00BA7BFF" w:rsidP="00525E3A">
            <w:pPr>
              <w:jc w:val="center"/>
            </w:pPr>
            <w:r>
              <w:t>1</w:t>
            </w:r>
          </w:p>
        </w:tc>
        <w:tc>
          <w:tcPr>
            <w:tcW w:w="4794" w:type="dxa"/>
          </w:tcPr>
          <w:p w:rsidR="00BA7BFF" w:rsidRDefault="00BA7BFF" w:rsidP="00525E3A">
            <w:r w:rsidRPr="00BA7BFF">
              <w:t>CLIMA SENSOR US WIND</w:t>
            </w:r>
          </w:p>
          <w:p w:rsidR="00BA7BFF" w:rsidRDefault="00BA7BFF" w:rsidP="00525E3A"/>
          <w:p w:rsidR="00A33528" w:rsidRDefault="00BA7BFF" w:rsidP="00BA7BFF">
            <w:r>
              <w:t>KOMBINIERTER SENSOR</w:t>
            </w:r>
            <w:r w:rsidR="00A33528">
              <w:t xml:space="preserve"> </w:t>
            </w:r>
            <w:r>
              <w:t>MIT MAGNETISCHEN KOMPASS</w:t>
            </w:r>
            <w:r w:rsidR="00A33528">
              <w:t xml:space="preserve"> </w:t>
            </w:r>
            <w:r>
              <w:t xml:space="preserve">ZUR MESSUNG VON: </w:t>
            </w:r>
          </w:p>
          <w:p w:rsidR="00BA7BFF" w:rsidRDefault="00BA7BFF" w:rsidP="00BA7BFF">
            <w:r>
              <w:t>-WINDGESCHWINDIGKEIT MESSBEREICH: 0 ... 60 m/s</w:t>
            </w:r>
          </w:p>
          <w:p w:rsidR="00BA7BFF" w:rsidRDefault="00BA7BFF" w:rsidP="00BA7BFF">
            <w:r>
              <w:t>-WINDRICHTUNG MESSBEREICH: 0 ... 360 °</w:t>
            </w:r>
          </w:p>
        </w:tc>
        <w:tc>
          <w:tcPr>
            <w:tcW w:w="910" w:type="dxa"/>
          </w:tcPr>
          <w:p w:rsidR="00BA7BFF" w:rsidRDefault="00144119" w:rsidP="00525E3A">
            <w:pPr>
              <w:jc w:val="center"/>
            </w:pPr>
            <w:r>
              <w:t>3</w:t>
            </w:r>
          </w:p>
        </w:tc>
        <w:tc>
          <w:tcPr>
            <w:tcW w:w="1250" w:type="dxa"/>
          </w:tcPr>
          <w:p w:rsidR="00A33528" w:rsidRDefault="00A33528" w:rsidP="00A33528">
            <w:r>
              <w:t>996,45€</w:t>
            </w:r>
          </w:p>
          <w:p w:rsidR="00BA7BFF" w:rsidRDefault="00BA7BFF" w:rsidP="00525E3A">
            <w:pPr>
              <w:jc w:val="center"/>
            </w:pPr>
          </w:p>
        </w:tc>
        <w:tc>
          <w:tcPr>
            <w:tcW w:w="1406" w:type="dxa"/>
          </w:tcPr>
          <w:p w:rsidR="00BA7BFF" w:rsidRDefault="00D51267" w:rsidP="00525E3A">
            <w:pPr>
              <w:jc w:val="center"/>
            </w:pPr>
            <w:r>
              <w:fldChar w:fldCharType="begin"/>
            </w:r>
            <w:r>
              <w:instrText xml:space="preserve"> =C2*D2 \# "#.##0,00 €;(#.##0,00 €)" </w:instrText>
            </w:r>
            <w:r>
              <w:fldChar w:fldCharType="separate"/>
            </w:r>
            <w:r>
              <w:rPr>
                <w:noProof/>
              </w:rPr>
              <w:t>2.989,35 €</w:t>
            </w:r>
            <w:r>
              <w:fldChar w:fldCharType="end"/>
            </w:r>
          </w:p>
        </w:tc>
      </w:tr>
      <w:tr w:rsidR="00BA7BFF" w:rsidTr="0014138D">
        <w:tc>
          <w:tcPr>
            <w:tcW w:w="696" w:type="dxa"/>
          </w:tcPr>
          <w:p w:rsidR="00BA7BFF" w:rsidRDefault="00BA7BFF" w:rsidP="00525E3A">
            <w:pPr>
              <w:jc w:val="center"/>
            </w:pPr>
            <w:r>
              <w:t>2</w:t>
            </w:r>
          </w:p>
        </w:tc>
        <w:tc>
          <w:tcPr>
            <w:tcW w:w="4794" w:type="dxa"/>
          </w:tcPr>
          <w:p w:rsidR="00BA7BFF" w:rsidRDefault="00A33528" w:rsidP="00525E3A">
            <w:r>
              <w:t>Anschlusskabel CLIMA SENSOR US</w:t>
            </w:r>
          </w:p>
        </w:tc>
        <w:tc>
          <w:tcPr>
            <w:tcW w:w="910" w:type="dxa"/>
          </w:tcPr>
          <w:p w:rsidR="00BA7BFF" w:rsidRDefault="00144119" w:rsidP="00525E3A">
            <w:pPr>
              <w:jc w:val="center"/>
            </w:pPr>
            <w:r>
              <w:t>3</w:t>
            </w:r>
          </w:p>
        </w:tc>
        <w:tc>
          <w:tcPr>
            <w:tcW w:w="1250" w:type="dxa"/>
          </w:tcPr>
          <w:p w:rsidR="00BA7BFF" w:rsidRDefault="00A33528" w:rsidP="00525E3A">
            <w:pPr>
              <w:jc w:val="center"/>
            </w:pPr>
            <w:r>
              <w:t>121,00€</w:t>
            </w:r>
          </w:p>
        </w:tc>
        <w:tc>
          <w:tcPr>
            <w:tcW w:w="1406" w:type="dxa"/>
          </w:tcPr>
          <w:p w:rsidR="00BA7BFF" w:rsidRDefault="00D51267" w:rsidP="008C64AB">
            <w:pPr>
              <w:jc w:val="center"/>
            </w:pPr>
            <w:r>
              <w:fldChar w:fldCharType="begin"/>
            </w:r>
            <w:r>
              <w:instrText xml:space="preserve"> =C3*D3 \# "#.##0,00 €;(#.##0,00 €)" </w:instrText>
            </w:r>
            <w:r>
              <w:fldChar w:fldCharType="separate"/>
            </w:r>
            <w:r>
              <w:rPr>
                <w:noProof/>
              </w:rPr>
              <w:t xml:space="preserve"> 363,00 €</w:t>
            </w:r>
            <w:r>
              <w:fldChar w:fldCharType="end"/>
            </w:r>
          </w:p>
        </w:tc>
      </w:tr>
      <w:tr w:rsidR="00BA7BFF" w:rsidTr="0014138D">
        <w:tc>
          <w:tcPr>
            <w:tcW w:w="696" w:type="dxa"/>
          </w:tcPr>
          <w:p w:rsidR="00BA7BFF" w:rsidRDefault="00BA7BFF" w:rsidP="00525E3A">
            <w:pPr>
              <w:jc w:val="center"/>
            </w:pPr>
            <w:r>
              <w:t>3</w:t>
            </w:r>
          </w:p>
        </w:tc>
        <w:tc>
          <w:tcPr>
            <w:tcW w:w="4794" w:type="dxa"/>
          </w:tcPr>
          <w:p w:rsidR="00BA7BFF" w:rsidRDefault="00A33528" w:rsidP="00525E3A">
            <w:r>
              <w:t>Gehäuse</w:t>
            </w:r>
            <w:r w:rsidR="008C64AB">
              <w:t xml:space="preserve"> mit Elektronik</w:t>
            </w:r>
          </w:p>
        </w:tc>
        <w:tc>
          <w:tcPr>
            <w:tcW w:w="910" w:type="dxa"/>
          </w:tcPr>
          <w:p w:rsidR="00BA7BFF" w:rsidRDefault="00144119" w:rsidP="00525E3A">
            <w:pPr>
              <w:jc w:val="center"/>
            </w:pPr>
            <w:r>
              <w:t>3</w:t>
            </w:r>
          </w:p>
        </w:tc>
        <w:tc>
          <w:tcPr>
            <w:tcW w:w="1250" w:type="dxa"/>
          </w:tcPr>
          <w:p w:rsidR="00BA7BFF" w:rsidRDefault="008C64AB" w:rsidP="00525E3A">
            <w:pPr>
              <w:jc w:val="center"/>
            </w:pPr>
            <w:r>
              <w:t>211,00€</w:t>
            </w:r>
          </w:p>
        </w:tc>
        <w:tc>
          <w:tcPr>
            <w:tcW w:w="1406" w:type="dxa"/>
          </w:tcPr>
          <w:p w:rsidR="00BA7BFF" w:rsidRDefault="00D51267" w:rsidP="008C64AB">
            <w:pPr>
              <w:jc w:val="center"/>
            </w:pPr>
            <w:r>
              <w:fldChar w:fldCharType="begin"/>
            </w:r>
            <w:r>
              <w:instrText xml:space="preserve"> =C4*D4 \# "#.##0,00 €;(#.##0,00 €)" </w:instrText>
            </w:r>
            <w:r>
              <w:fldChar w:fldCharType="separate"/>
            </w:r>
            <w:r>
              <w:rPr>
                <w:noProof/>
              </w:rPr>
              <w:t xml:space="preserve"> 633,00 €</w:t>
            </w:r>
            <w:r>
              <w:fldChar w:fldCharType="end"/>
            </w:r>
          </w:p>
        </w:tc>
      </w:tr>
      <w:tr w:rsidR="00BA7BFF" w:rsidTr="0014138D">
        <w:tc>
          <w:tcPr>
            <w:tcW w:w="696" w:type="dxa"/>
          </w:tcPr>
          <w:p w:rsidR="00BA7BFF" w:rsidRDefault="00BA7BFF" w:rsidP="00525E3A">
            <w:pPr>
              <w:jc w:val="center"/>
            </w:pPr>
            <w:r>
              <w:t>4</w:t>
            </w:r>
          </w:p>
        </w:tc>
        <w:tc>
          <w:tcPr>
            <w:tcW w:w="4794" w:type="dxa"/>
          </w:tcPr>
          <w:p w:rsidR="00BA7BFF" w:rsidRDefault="00D51267" w:rsidP="00525E3A">
            <w:r>
              <w:t>Sensor-</w:t>
            </w:r>
            <w:r w:rsidR="008C64AB">
              <w:t>Gateway</w:t>
            </w:r>
          </w:p>
        </w:tc>
        <w:tc>
          <w:tcPr>
            <w:tcW w:w="910" w:type="dxa"/>
          </w:tcPr>
          <w:p w:rsidR="00BA7BFF" w:rsidRDefault="00144119" w:rsidP="00525E3A">
            <w:pPr>
              <w:jc w:val="center"/>
            </w:pPr>
            <w:r>
              <w:t>3</w:t>
            </w:r>
          </w:p>
        </w:tc>
        <w:tc>
          <w:tcPr>
            <w:tcW w:w="1250" w:type="dxa"/>
          </w:tcPr>
          <w:p w:rsidR="00BA7BFF" w:rsidRDefault="008C64AB" w:rsidP="00525E3A">
            <w:pPr>
              <w:jc w:val="center"/>
            </w:pPr>
            <w:r>
              <w:t>365,00€</w:t>
            </w:r>
          </w:p>
        </w:tc>
        <w:tc>
          <w:tcPr>
            <w:tcW w:w="1406" w:type="dxa"/>
          </w:tcPr>
          <w:p w:rsidR="00BA7BFF" w:rsidRDefault="00D51267" w:rsidP="00525E3A">
            <w:pPr>
              <w:jc w:val="center"/>
            </w:pPr>
            <w:r>
              <w:fldChar w:fldCharType="begin"/>
            </w:r>
            <w:r>
              <w:instrText xml:space="preserve"> =C5*D5 \# "#.##0,00 €;(#.##0,00 €)" </w:instrText>
            </w:r>
            <w:r>
              <w:fldChar w:fldCharType="separate"/>
            </w:r>
            <w:r>
              <w:rPr>
                <w:noProof/>
              </w:rPr>
              <w:t>1.095,00 €</w:t>
            </w:r>
            <w:r>
              <w:fldChar w:fldCharType="end"/>
            </w:r>
          </w:p>
        </w:tc>
      </w:tr>
      <w:tr w:rsidR="00BA7BFF" w:rsidTr="0014138D">
        <w:tc>
          <w:tcPr>
            <w:tcW w:w="696" w:type="dxa"/>
          </w:tcPr>
          <w:p w:rsidR="00BA7BFF" w:rsidRDefault="00BA7BFF" w:rsidP="00525E3A">
            <w:pPr>
              <w:jc w:val="center"/>
            </w:pPr>
            <w:r>
              <w:t>5</w:t>
            </w:r>
          </w:p>
        </w:tc>
        <w:tc>
          <w:tcPr>
            <w:tcW w:w="4794" w:type="dxa"/>
          </w:tcPr>
          <w:p w:rsidR="00BA7BFF" w:rsidRDefault="008C64AB" w:rsidP="00525E3A">
            <w:r>
              <w:t>Einrichtung und Inbetriebnahme (</w:t>
            </w:r>
            <w:r w:rsidR="001F2140">
              <w:t>3</w:t>
            </w:r>
            <w:r>
              <w:t>h)</w:t>
            </w:r>
            <w:r w:rsidR="0014138D">
              <w:t xml:space="preserve"> (Sensor)</w:t>
            </w:r>
          </w:p>
        </w:tc>
        <w:tc>
          <w:tcPr>
            <w:tcW w:w="910" w:type="dxa"/>
          </w:tcPr>
          <w:p w:rsidR="00BA7BFF" w:rsidRDefault="00144119" w:rsidP="00525E3A">
            <w:pPr>
              <w:jc w:val="center"/>
            </w:pPr>
            <w:r>
              <w:t>9</w:t>
            </w:r>
          </w:p>
        </w:tc>
        <w:tc>
          <w:tcPr>
            <w:tcW w:w="1250" w:type="dxa"/>
          </w:tcPr>
          <w:p w:rsidR="00BA7BFF" w:rsidRDefault="008C64AB" w:rsidP="00525E3A">
            <w:pPr>
              <w:jc w:val="center"/>
            </w:pPr>
            <w:r>
              <w:t>72,00€</w:t>
            </w:r>
          </w:p>
        </w:tc>
        <w:tc>
          <w:tcPr>
            <w:tcW w:w="1406" w:type="dxa"/>
          </w:tcPr>
          <w:p w:rsidR="00BA7BFF" w:rsidRDefault="00D51267" w:rsidP="00525E3A">
            <w:pPr>
              <w:jc w:val="center"/>
            </w:pPr>
            <w:r>
              <w:fldChar w:fldCharType="begin"/>
            </w:r>
            <w:r>
              <w:instrText xml:space="preserve"> =C6*D6 \# "#.##0,00 €;(#.##0,00 €)" </w:instrText>
            </w:r>
            <w:r>
              <w:fldChar w:fldCharType="separate"/>
            </w:r>
            <w:r>
              <w:rPr>
                <w:noProof/>
              </w:rPr>
              <w:t xml:space="preserve"> 648,00 €</w:t>
            </w:r>
            <w:r>
              <w:fldChar w:fldCharType="end"/>
            </w:r>
          </w:p>
        </w:tc>
      </w:tr>
      <w:tr w:rsidR="0014138D" w:rsidTr="0014138D">
        <w:tc>
          <w:tcPr>
            <w:tcW w:w="696" w:type="dxa"/>
          </w:tcPr>
          <w:p w:rsidR="0014138D" w:rsidRDefault="0014138D" w:rsidP="0014138D">
            <w:pPr>
              <w:jc w:val="center"/>
            </w:pPr>
            <w:r>
              <w:t>6</w:t>
            </w:r>
          </w:p>
        </w:tc>
        <w:tc>
          <w:tcPr>
            <w:tcW w:w="4794" w:type="dxa"/>
          </w:tcPr>
          <w:p w:rsidR="0014138D" w:rsidRDefault="0014138D" w:rsidP="0014138D">
            <w:r w:rsidRPr="00525E3A">
              <w:t>WINDDISPLAY LED</w:t>
            </w:r>
          </w:p>
          <w:p w:rsidR="0014138D" w:rsidRDefault="0014138D" w:rsidP="0014138D"/>
          <w:p w:rsidR="0014138D" w:rsidRDefault="0014138D" w:rsidP="0014138D">
            <w:r>
              <w:t>DIGITALES ANZEIGEGERÄT ZUR</w:t>
            </w:r>
          </w:p>
          <w:p w:rsidR="0014138D" w:rsidRDefault="0014138D" w:rsidP="0014138D">
            <w:r>
              <w:t xml:space="preserve">DARSTELLUNG VON WINDGESCHWINDIGKEIT UND -RICHTUNG. DIE RICHTUNG WIRD DURCH 72 KREISFÖRMIG ANGEORDNETE LED-LEUCHTBALKEN UND DIE GESCHWIN- DIGKEIT DURCH 7-SEGMENT </w:t>
            </w:r>
            <w:proofErr w:type="spellStart"/>
            <w:r>
              <w:t>LED's</w:t>
            </w:r>
            <w:proofErr w:type="spellEnd"/>
            <w:r>
              <w:t xml:space="preserve"> ANGEZEIGT. ZUSÄTZLICH KÖNNEN DIE MIN.-UND MAX.- WINDGESCHWINDIGKEITSWERTE DURCH ZWEI WEITERE ZIFFERANZEIGEN</w:t>
            </w:r>
          </w:p>
          <w:p w:rsidR="0014138D" w:rsidRDefault="0014138D" w:rsidP="0014138D">
            <w:r>
              <w:t>DARGESTELLT WERDEN.</w:t>
            </w:r>
          </w:p>
          <w:p w:rsidR="0014138D" w:rsidRDefault="0014138D" w:rsidP="0014138D">
            <w:r>
              <w:t>DARSTELLUNG DER WG:</w:t>
            </w:r>
          </w:p>
          <w:p w:rsidR="0014138D" w:rsidRDefault="0014138D" w:rsidP="0014138D">
            <w:r>
              <w:t>-MOMENTANWERT</w:t>
            </w:r>
          </w:p>
          <w:p w:rsidR="0014138D" w:rsidRDefault="0014138D" w:rsidP="0014138D">
            <w:r>
              <w:t>ODER</w:t>
            </w:r>
          </w:p>
          <w:p w:rsidR="0014138D" w:rsidRDefault="0014138D" w:rsidP="0014138D">
            <w:r>
              <w:t>-2 MIN. MITTELWERT UND MAXIMALWERT ODER</w:t>
            </w:r>
          </w:p>
          <w:p w:rsidR="0014138D" w:rsidRDefault="0014138D" w:rsidP="0014138D">
            <w:r>
              <w:t>-10 MIN. MITTELWERT UND MAXIMALWERT DARSTELLUNGSMÖGLICHKEIT DER WR: -MOMENTANWERTE</w:t>
            </w:r>
          </w:p>
          <w:p w:rsidR="0014138D" w:rsidRDefault="0014138D" w:rsidP="0014138D">
            <w:r>
              <w:t>ODER</w:t>
            </w:r>
          </w:p>
          <w:p w:rsidR="0014138D" w:rsidRDefault="0014138D" w:rsidP="0014138D">
            <w:r>
              <w:t>-2 MIN. MITTELWERT U. VARIATION</w:t>
            </w:r>
          </w:p>
          <w:p w:rsidR="0014138D" w:rsidRDefault="0014138D" w:rsidP="0014138D">
            <w:r>
              <w:t>ODER</w:t>
            </w:r>
          </w:p>
          <w:p w:rsidR="0014138D" w:rsidRDefault="0014138D" w:rsidP="0014138D">
            <w:r>
              <w:t>-10 MIN. MITTELWERT U. VARIATION</w:t>
            </w:r>
          </w:p>
          <w:p w:rsidR="0014138D" w:rsidRDefault="0014138D" w:rsidP="0014138D">
            <w:r>
              <w:t xml:space="preserve">DIE BERECHNUNG DER MITTEL- UND MAX.-WERTE ERFOLGT </w:t>
            </w:r>
            <w:proofErr w:type="spellStart"/>
            <w:r>
              <w:t>GEMÄß</w:t>
            </w:r>
            <w:proofErr w:type="spellEnd"/>
            <w:r>
              <w:t xml:space="preserve"> ICAO.</w:t>
            </w:r>
          </w:p>
        </w:tc>
        <w:tc>
          <w:tcPr>
            <w:tcW w:w="910" w:type="dxa"/>
          </w:tcPr>
          <w:p w:rsidR="0014138D" w:rsidRDefault="007948C2" w:rsidP="0014138D">
            <w:pPr>
              <w:jc w:val="center"/>
            </w:pPr>
            <w:r>
              <w:t>2</w:t>
            </w:r>
          </w:p>
        </w:tc>
        <w:tc>
          <w:tcPr>
            <w:tcW w:w="1250" w:type="dxa"/>
          </w:tcPr>
          <w:p w:rsidR="0014138D" w:rsidRDefault="0014138D" w:rsidP="0014138D">
            <w:pPr>
              <w:jc w:val="center"/>
            </w:pPr>
            <w:r w:rsidRPr="00525E3A">
              <w:t>1.502,00</w:t>
            </w:r>
            <w:r>
              <w:t>€</w:t>
            </w:r>
          </w:p>
        </w:tc>
        <w:tc>
          <w:tcPr>
            <w:tcW w:w="1406" w:type="dxa"/>
          </w:tcPr>
          <w:p w:rsidR="0014138D" w:rsidRDefault="0014138D" w:rsidP="0014138D">
            <w:pPr>
              <w:jc w:val="center"/>
            </w:pPr>
            <w:r>
              <w:fldChar w:fldCharType="begin"/>
            </w:r>
            <w:r>
              <w:instrText xml:space="preserve"> =C7*D7 \# "#.##0,00 €;(#.##0,00 €)" </w:instrText>
            </w:r>
            <w:r>
              <w:fldChar w:fldCharType="separate"/>
            </w:r>
            <w:r w:rsidR="007948C2">
              <w:rPr>
                <w:noProof/>
              </w:rPr>
              <w:t>3.004,00 €</w:t>
            </w:r>
            <w:r>
              <w:fldChar w:fldCharType="end"/>
            </w:r>
          </w:p>
        </w:tc>
      </w:tr>
      <w:tr w:rsidR="0014138D" w:rsidTr="0014138D">
        <w:tc>
          <w:tcPr>
            <w:tcW w:w="696" w:type="dxa"/>
          </w:tcPr>
          <w:p w:rsidR="0014138D" w:rsidRDefault="0014138D" w:rsidP="0014138D">
            <w:pPr>
              <w:jc w:val="center"/>
            </w:pPr>
            <w:r>
              <w:t>7</w:t>
            </w:r>
          </w:p>
        </w:tc>
        <w:tc>
          <w:tcPr>
            <w:tcW w:w="4794" w:type="dxa"/>
          </w:tcPr>
          <w:p w:rsidR="0014138D" w:rsidRDefault="0014138D" w:rsidP="0014138D">
            <w:r>
              <w:t>Gateway (Display)</w:t>
            </w:r>
          </w:p>
        </w:tc>
        <w:tc>
          <w:tcPr>
            <w:tcW w:w="910" w:type="dxa"/>
          </w:tcPr>
          <w:p w:rsidR="0014138D" w:rsidRDefault="007948C2" w:rsidP="0014138D">
            <w:pPr>
              <w:jc w:val="center"/>
            </w:pPr>
            <w:r>
              <w:t>2</w:t>
            </w:r>
          </w:p>
        </w:tc>
        <w:tc>
          <w:tcPr>
            <w:tcW w:w="1250" w:type="dxa"/>
          </w:tcPr>
          <w:p w:rsidR="0014138D" w:rsidRDefault="0014138D" w:rsidP="0014138D">
            <w:pPr>
              <w:jc w:val="center"/>
            </w:pPr>
            <w:r>
              <w:t>178,10€</w:t>
            </w:r>
          </w:p>
        </w:tc>
        <w:tc>
          <w:tcPr>
            <w:tcW w:w="1406" w:type="dxa"/>
          </w:tcPr>
          <w:p w:rsidR="0014138D" w:rsidRDefault="0014138D" w:rsidP="0014138D">
            <w:pPr>
              <w:jc w:val="center"/>
            </w:pPr>
            <w:r>
              <w:fldChar w:fldCharType="begin"/>
            </w:r>
            <w:r>
              <w:instrText xml:space="preserve"> =C8*D8 \# "#.##0,00 €;(#.##0,00 €)" </w:instrText>
            </w:r>
            <w:r>
              <w:fldChar w:fldCharType="separate"/>
            </w:r>
            <w:r w:rsidR="007948C2">
              <w:rPr>
                <w:noProof/>
              </w:rPr>
              <w:t xml:space="preserve"> 356,20 €</w:t>
            </w:r>
            <w:r>
              <w:fldChar w:fldCharType="end"/>
            </w:r>
          </w:p>
        </w:tc>
      </w:tr>
      <w:tr w:rsidR="0014138D" w:rsidTr="0014138D">
        <w:tc>
          <w:tcPr>
            <w:tcW w:w="696" w:type="dxa"/>
          </w:tcPr>
          <w:p w:rsidR="0014138D" w:rsidRDefault="0014138D" w:rsidP="0014138D">
            <w:pPr>
              <w:jc w:val="center"/>
            </w:pPr>
            <w:r>
              <w:t>8</w:t>
            </w:r>
          </w:p>
        </w:tc>
        <w:tc>
          <w:tcPr>
            <w:tcW w:w="4794" w:type="dxa"/>
          </w:tcPr>
          <w:p w:rsidR="0014138D" w:rsidRDefault="0014138D" w:rsidP="0014138D">
            <w:r>
              <w:t>Warnmelder, optisch und akustisch</w:t>
            </w:r>
          </w:p>
        </w:tc>
        <w:tc>
          <w:tcPr>
            <w:tcW w:w="910" w:type="dxa"/>
          </w:tcPr>
          <w:p w:rsidR="0014138D" w:rsidRDefault="007948C2" w:rsidP="0014138D">
            <w:pPr>
              <w:jc w:val="center"/>
            </w:pPr>
            <w:r>
              <w:t>2</w:t>
            </w:r>
          </w:p>
        </w:tc>
        <w:tc>
          <w:tcPr>
            <w:tcW w:w="1250" w:type="dxa"/>
          </w:tcPr>
          <w:p w:rsidR="0014138D" w:rsidRDefault="0014138D" w:rsidP="0014138D">
            <w:pPr>
              <w:jc w:val="center"/>
            </w:pPr>
            <w:r>
              <w:t>125,00€</w:t>
            </w:r>
          </w:p>
        </w:tc>
        <w:tc>
          <w:tcPr>
            <w:tcW w:w="1406" w:type="dxa"/>
          </w:tcPr>
          <w:p w:rsidR="0014138D" w:rsidRDefault="0014138D" w:rsidP="0014138D">
            <w:pPr>
              <w:jc w:val="center"/>
            </w:pPr>
            <w:r>
              <w:fldChar w:fldCharType="begin"/>
            </w:r>
            <w:r>
              <w:instrText xml:space="preserve"> =C9*D9 \# "#.##0,00 €;(#.##0,00 €)" </w:instrText>
            </w:r>
            <w:r>
              <w:fldChar w:fldCharType="separate"/>
            </w:r>
            <w:r w:rsidR="007948C2">
              <w:rPr>
                <w:noProof/>
              </w:rPr>
              <w:t xml:space="preserve"> 250,00 €</w:t>
            </w:r>
            <w:r>
              <w:fldChar w:fldCharType="end"/>
            </w:r>
          </w:p>
        </w:tc>
      </w:tr>
      <w:tr w:rsidR="007948C2" w:rsidTr="0014138D">
        <w:tc>
          <w:tcPr>
            <w:tcW w:w="696" w:type="dxa"/>
          </w:tcPr>
          <w:p w:rsidR="007948C2" w:rsidRDefault="007948C2" w:rsidP="007948C2">
            <w:pPr>
              <w:jc w:val="center"/>
            </w:pPr>
            <w:r>
              <w:t>9</w:t>
            </w:r>
          </w:p>
        </w:tc>
        <w:tc>
          <w:tcPr>
            <w:tcW w:w="4794" w:type="dxa"/>
          </w:tcPr>
          <w:p w:rsidR="007948C2" w:rsidRDefault="007948C2" w:rsidP="007948C2">
            <w:r>
              <w:t>Kabel und Zubehör</w:t>
            </w:r>
          </w:p>
        </w:tc>
        <w:tc>
          <w:tcPr>
            <w:tcW w:w="910" w:type="dxa"/>
          </w:tcPr>
          <w:p w:rsidR="007948C2" w:rsidRDefault="007948C2" w:rsidP="007948C2">
            <w:pPr>
              <w:jc w:val="center"/>
            </w:pPr>
            <w:r>
              <w:t>2</w:t>
            </w:r>
          </w:p>
        </w:tc>
        <w:tc>
          <w:tcPr>
            <w:tcW w:w="1250" w:type="dxa"/>
          </w:tcPr>
          <w:p w:rsidR="007948C2" w:rsidRDefault="007948C2" w:rsidP="007948C2">
            <w:pPr>
              <w:jc w:val="center"/>
            </w:pPr>
            <w:r>
              <w:t>27,00€</w:t>
            </w:r>
          </w:p>
        </w:tc>
        <w:tc>
          <w:tcPr>
            <w:tcW w:w="1406" w:type="dxa"/>
          </w:tcPr>
          <w:p w:rsidR="007948C2" w:rsidRDefault="007948C2" w:rsidP="007948C2">
            <w:pPr>
              <w:jc w:val="center"/>
            </w:pPr>
            <w:r>
              <w:fldChar w:fldCharType="begin"/>
            </w:r>
            <w:r>
              <w:instrText xml:space="preserve"> =C10*D10 \# "#.##0,00 €;(#.##0,00 €)" </w:instrText>
            </w:r>
            <w:r>
              <w:fldChar w:fldCharType="separate"/>
            </w:r>
            <w:r>
              <w:rPr>
                <w:noProof/>
              </w:rPr>
              <w:t xml:space="preserve">  54,00 €</w:t>
            </w:r>
            <w:r>
              <w:fldChar w:fldCharType="end"/>
            </w:r>
          </w:p>
        </w:tc>
      </w:tr>
      <w:tr w:rsidR="007948C2" w:rsidTr="0014138D">
        <w:tc>
          <w:tcPr>
            <w:tcW w:w="696" w:type="dxa"/>
          </w:tcPr>
          <w:p w:rsidR="007948C2" w:rsidRDefault="007948C2" w:rsidP="007948C2">
            <w:pPr>
              <w:jc w:val="center"/>
            </w:pPr>
            <w:r>
              <w:t>10</w:t>
            </w:r>
          </w:p>
        </w:tc>
        <w:tc>
          <w:tcPr>
            <w:tcW w:w="4794" w:type="dxa"/>
          </w:tcPr>
          <w:p w:rsidR="007948C2" w:rsidRDefault="007948C2" w:rsidP="007948C2">
            <w:r>
              <w:t>Einrichtung und Inbetriebnahme (3h)</w:t>
            </w:r>
            <w:r>
              <w:t xml:space="preserve"> (Display)</w:t>
            </w:r>
          </w:p>
        </w:tc>
        <w:tc>
          <w:tcPr>
            <w:tcW w:w="910" w:type="dxa"/>
          </w:tcPr>
          <w:p w:rsidR="007948C2" w:rsidRDefault="007948C2" w:rsidP="007948C2">
            <w:pPr>
              <w:jc w:val="center"/>
            </w:pPr>
            <w:r>
              <w:t>6</w:t>
            </w:r>
          </w:p>
        </w:tc>
        <w:tc>
          <w:tcPr>
            <w:tcW w:w="1250" w:type="dxa"/>
          </w:tcPr>
          <w:p w:rsidR="007948C2" w:rsidRDefault="007948C2" w:rsidP="007948C2">
            <w:pPr>
              <w:jc w:val="center"/>
            </w:pPr>
            <w:r>
              <w:t>72,00€</w:t>
            </w:r>
          </w:p>
        </w:tc>
        <w:tc>
          <w:tcPr>
            <w:tcW w:w="1406" w:type="dxa"/>
          </w:tcPr>
          <w:p w:rsidR="007948C2" w:rsidRDefault="007948C2" w:rsidP="007948C2">
            <w:pPr>
              <w:jc w:val="center"/>
            </w:pPr>
            <w:r>
              <w:fldChar w:fldCharType="begin"/>
            </w:r>
            <w:r>
              <w:instrText xml:space="preserve"> =C11*D11 \# "#.##0,00 €;(#.##0,00 €)" </w:instrText>
            </w:r>
            <w:r>
              <w:fldChar w:fldCharType="separate"/>
            </w:r>
            <w:r>
              <w:rPr>
                <w:noProof/>
              </w:rPr>
              <w:t xml:space="preserve"> 432,00 €</w:t>
            </w:r>
            <w:r>
              <w:fldChar w:fldCharType="end"/>
            </w:r>
          </w:p>
        </w:tc>
      </w:tr>
      <w:tr w:rsidR="007948C2" w:rsidTr="0014138D">
        <w:tc>
          <w:tcPr>
            <w:tcW w:w="696" w:type="dxa"/>
          </w:tcPr>
          <w:p w:rsidR="007948C2" w:rsidRDefault="007948C2" w:rsidP="007948C2">
            <w:pPr>
              <w:jc w:val="center"/>
            </w:pPr>
            <w:r>
              <w:t>11</w:t>
            </w:r>
          </w:p>
        </w:tc>
        <w:tc>
          <w:tcPr>
            <w:tcW w:w="4794" w:type="dxa"/>
          </w:tcPr>
          <w:p w:rsidR="007948C2" w:rsidRDefault="007948C2" w:rsidP="007948C2">
            <w:r>
              <w:t>Installation nach Zeit und Aufwand (Richtpreis)</w:t>
            </w:r>
          </w:p>
        </w:tc>
        <w:tc>
          <w:tcPr>
            <w:tcW w:w="910" w:type="dxa"/>
          </w:tcPr>
          <w:p w:rsidR="007948C2" w:rsidRDefault="007948C2" w:rsidP="007948C2">
            <w:pPr>
              <w:jc w:val="center"/>
            </w:pPr>
            <w:r>
              <w:t>25</w:t>
            </w:r>
          </w:p>
        </w:tc>
        <w:tc>
          <w:tcPr>
            <w:tcW w:w="1250" w:type="dxa"/>
          </w:tcPr>
          <w:p w:rsidR="007948C2" w:rsidRDefault="007948C2" w:rsidP="007948C2">
            <w:pPr>
              <w:jc w:val="center"/>
            </w:pPr>
            <w:r>
              <w:t>72,00€</w:t>
            </w:r>
          </w:p>
        </w:tc>
        <w:tc>
          <w:tcPr>
            <w:tcW w:w="1406" w:type="dxa"/>
          </w:tcPr>
          <w:p w:rsidR="007948C2" w:rsidRDefault="007948C2" w:rsidP="007948C2">
            <w:pPr>
              <w:jc w:val="center"/>
            </w:pPr>
            <w:r>
              <w:fldChar w:fldCharType="begin"/>
            </w:r>
            <w:r>
              <w:instrText xml:space="preserve"> =C12*D12 </w:instrText>
            </w:r>
            <w:r>
              <w:fldChar w:fldCharType="separate"/>
            </w:r>
            <w:r>
              <w:rPr>
                <w:noProof/>
              </w:rPr>
              <w:t>1800,00 €</w:t>
            </w:r>
            <w:r>
              <w:fldChar w:fldCharType="end"/>
            </w:r>
          </w:p>
        </w:tc>
      </w:tr>
      <w:tr w:rsidR="007948C2" w:rsidTr="0014138D">
        <w:tc>
          <w:tcPr>
            <w:tcW w:w="696" w:type="dxa"/>
          </w:tcPr>
          <w:p w:rsidR="007948C2" w:rsidRDefault="007948C2" w:rsidP="007948C2">
            <w:pPr>
              <w:jc w:val="center"/>
            </w:pPr>
          </w:p>
        </w:tc>
        <w:tc>
          <w:tcPr>
            <w:tcW w:w="4794" w:type="dxa"/>
          </w:tcPr>
          <w:p w:rsidR="007948C2" w:rsidRPr="008C64AB" w:rsidRDefault="007948C2" w:rsidP="007948C2">
            <w:pPr>
              <w:rPr>
                <w:b/>
                <w:bCs/>
              </w:rPr>
            </w:pPr>
            <w:r w:rsidRPr="008C64AB">
              <w:rPr>
                <w:b/>
                <w:bCs/>
              </w:rPr>
              <w:t>Gesamt:</w:t>
            </w:r>
          </w:p>
        </w:tc>
        <w:tc>
          <w:tcPr>
            <w:tcW w:w="910" w:type="dxa"/>
          </w:tcPr>
          <w:p w:rsidR="007948C2" w:rsidRDefault="007948C2" w:rsidP="007948C2">
            <w:pPr>
              <w:jc w:val="center"/>
            </w:pPr>
          </w:p>
        </w:tc>
        <w:tc>
          <w:tcPr>
            <w:tcW w:w="1250" w:type="dxa"/>
          </w:tcPr>
          <w:p w:rsidR="007948C2" w:rsidRDefault="007948C2" w:rsidP="007948C2">
            <w:pPr>
              <w:jc w:val="center"/>
            </w:pPr>
            <w:r>
              <w:fldChar w:fldCharType="begin"/>
            </w:r>
            <w:r>
              <w:instrText xml:space="preserve"> =SUM(ABOVE) \# "#.##0,00 €;(#.##0,00 €)" </w:instrText>
            </w:r>
            <w:r>
              <w:fldChar w:fldCharType="separate"/>
            </w:r>
            <w:r>
              <w:rPr>
                <w:noProof/>
              </w:rPr>
              <w:t>3.741,55 €</w:t>
            </w:r>
            <w:r>
              <w:fldChar w:fldCharType="end"/>
            </w:r>
          </w:p>
        </w:tc>
        <w:tc>
          <w:tcPr>
            <w:tcW w:w="1406" w:type="dxa"/>
          </w:tcPr>
          <w:p w:rsidR="007948C2" w:rsidRDefault="007948C2" w:rsidP="007948C2">
            <w:pPr>
              <w:jc w:val="center"/>
            </w:pPr>
            <w:r>
              <w:fldChar w:fldCharType="begin"/>
            </w:r>
            <w:r>
              <w:instrText xml:space="preserve"> =SUM(ABOVE) \# "#.##0,00 €;(#.##0,00 €)" </w:instrText>
            </w:r>
            <w:r>
              <w:fldChar w:fldCharType="separate"/>
            </w:r>
            <w:r>
              <w:rPr>
                <w:noProof/>
              </w:rPr>
              <w:t>11.624,55 €</w:t>
            </w:r>
            <w:r>
              <w:fldChar w:fldCharType="end"/>
            </w:r>
          </w:p>
        </w:tc>
      </w:tr>
    </w:tbl>
    <w:p w:rsidR="006D31F8" w:rsidRDefault="0014138D" w:rsidP="006D31F8">
      <w:pPr>
        <w:pStyle w:val="berschrift2"/>
      </w:pPr>
      <w:bookmarkStart w:id="29" w:name="_Toc32570662"/>
      <w:r>
        <w:lastRenderedPageBreak/>
        <w:t xml:space="preserve">Sensor mit </w:t>
      </w:r>
      <w:r w:rsidR="006D31F8">
        <w:t>Software-Display</w:t>
      </w:r>
      <w:bookmarkEnd w:id="29"/>
    </w:p>
    <w:p w:rsidR="006D31F8" w:rsidRDefault="00525E3A" w:rsidP="006D31F8">
      <w:r>
        <w:rPr>
          <w:b/>
          <w:bCs/>
        </w:rPr>
        <w:t xml:space="preserve">Angebotsnummer: </w:t>
      </w:r>
      <w:r w:rsidR="00EC44DB" w:rsidRPr="00EC44DB">
        <w:rPr>
          <w:b/>
          <w:bCs/>
        </w:rPr>
        <w:t>NWS-DPW20002</w:t>
      </w:r>
      <w:r w:rsidR="007948C2">
        <w:rPr>
          <w:b/>
          <w:bCs/>
        </w:rPr>
        <w:t>5</w:t>
      </w:r>
    </w:p>
    <w:tbl>
      <w:tblPr>
        <w:tblStyle w:val="Tabellenraster"/>
        <w:tblW w:w="0" w:type="auto"/>
        <w:tblLook w:val="04A0" w:firstRow="1" w:lastRow="0" w:firstColumn="1" w:lastColumn="0" w:noHBand="0" w:noVBand="1"/>
      </w:tblPr>
      <w:tblGrid>
        <w:gridCol w:w="696"/>
        <w:gridCol w:w="4794"/>
        <w:gridCol w:w="910"/>
        <w:gridCol w:w="1250"/>
        <w:gridCol w:w="1406"/>
      </w:tblGrid>
      <w:tr w:rsidR="007948C2" w:rsidRPr="00CF7EFA" w:rsidTr="00F37AE7">
        <w:tc>
          <w:tcPr>
            <w:tcW w:w="696" w:type="dxa"/>
          </w:tcPr>
          <w:p w:rsidR="007948C2" w:rsidRPr="00CF7EFA" w:rsidRDefault="007948C2" w:rsidP="00F37AE7">
            <w:pPr>
              <w:jc w:val="center"/>
              <w:rPr>
                <w:b/>
                <w:bCs/>
              </w:rPr>
            </w:pPr>
            <w:r>
              <w:rPr>
                <w:b/>
                <w:bCs/>
              </w:rPr>
              <w:t>Pos.</w:t>
            </w:r>
          </w:p>
        </w:tc>
        <w:tc>
          <w:tcPr>
            <w:tcW w:w="4794" w:type="dxa"/>
          </w:tcPr>
          <w:p w:rsidR="007948C2" w:rsidRPr="00CF7EFA" w:rsidRDefault="007948C2" w:rsidP="00F37AE7">
            <w:pPr>
              <w:rPr>
                <w:b/>
                <w:bCs/>
              </w:rPr>
            </w:pPr>
            <w:r>
              <w:rPr>
                <w:b/>
                <w:bCs/>
              </w:rPr>
              <w:t>Bezeichnung</w:t>
            </w:r>
          </w:p>
        </w:tc>
        <w:tc>
          <w:tcPr>
            <w:tcW w:w="910" w:type="dxa"/>
          </w:tcPr>
          <w:p w:rsidR="007948C2" w:rsidRPr="00CF7EFA" w:rsidRDefault="007948C2" w:rsidP="00F37AE7">
            <w:pPr>
              <w:rPr>
                <w:b/>
                <w:bCs/>
              </w:rPr>
            </w:pPr>
            <w:r>
              <w:rPr>
                <w:b/>
                <w:bCs/>
              </w:rPr>
              <w:t>Menge</w:t>
            </w:r>
          </w:p>
        </w:tc>
        <w:tc>
          <w:tcPr>
            <w:tcW w:w="1250" w:type="dxa"/>
          </w:tcPr>
          <w:p w:rsidR="007948C2" w:rsidRPr="00CF7EFA" w:rsidRDefault="007948C2" w:rsidP="00F37AE7">
            <w:pPr>
              <w:jc w:val="center"/>
              <w:rPr>
                <w:b/>
                <w:bCs/>
              </w:rPr>
            </w:pPr>
            <w:r>
              <w:rPr>
                <w:b/>
                <w:bCs/>
              </w:rPr>
              <w:t>EP</w:t>
            </w:r>
          </w:p>
        </w:tc>
        <w:tc>
          <w:tcPr>
            <w:tcW w:w="1406" w:type="dxa"/>
          </w:tcPr>
          <w:p w:rsidR="007948C2" w:rsidRPr="00CF7EFA" w:rsidRDefault="007948C2" w:rsidP="00F37AE7">
            <w:pPr>
              <w:jc w:val="center"/>
              <w:rPr>
                <w:b/>
                <w:bCs/>
              </w:rPr>
            </w:pPr>
            <w:r>
              <w:rPr>
                <w:b/>
                <w:bCs/>
              </w:rPr>
              <w:t>GP</w:t>
            </w:r>
          </w:p>
        </w:tc>
      </w:tr>
      <w:tr w:rsidR="007948C2" w:rsidTr="00F37AE7">
        <w:tc>
          <w:tcPr>
            <w:tcW w:w="696" w:type="dxa"/>
          </w:tcPr>
          <w:p w:rsidR="007948C2" w:rsidRDefault="007948C2" w:rsidP="00F37AE7">
            <w:pPr>
              <w:jc w:val="center"/>
            </w:pPr>
            <w:r>
              <w:t>1</w:t>
            </w:r>
          </w:p>
        </w:tc>
        <w:tc>
          <w:tcPr>
            <w:tcW w:w="4794" w:type="dxa"/>
          </w:tcPr>
          <w:p w:rsidR="007948C2" w:rsidRDefault="007948C2" w:rsidP="00F37AE7">
            <w:r w:rsidRPr="00BA7BFF">
              <w:t>CLIMA SENSOR US WIND</w:t>
            </w:r>
          </w:p>
          <w:p w:rsidR="007948C2" w:rsidRDefault="007948C2" w:rsidP="00F37AE7"/>
          <w:p w:rsidR="007948C2" w:rsidRDefault="007948C2" w:rsidP="00F37AE7">
            <w:r>
              <w:t xml:space="preserve">KOMBINIERTER SENSOR MIT MAGNETISCHEN KOMPASS ZUR MESSUNG VON: </w:t>
            </w:r>
          </w:p>
          <w:p w:rsidR="007948C2" w:rsidRDefault="007948C2" w:rsidP="00F37AE7">
            <w:r>
              <w:t>-WINDGESCHWINDIGKEIT MESSBEREICH: 0 ... 60 m/s</w:t>
            </w:r>
          </w:p>
          <w:p w:rsidR="007948C2" w:rsidRDefault="007948C2" w:rsidP="00F37AE7">
            <w:r>
              <w:t>-WINDRICHTUNG MESSBEREICH: 0 ... 360 °</w:t>
            </w:r>
          </w:p>
        </w:tc>
        <w:tc>
          <w:tcPr>
            <w:tcW w:w="910" w:type="dxa"/>
          </w:tcPr>
          <w:p w:rsidR="007948C2" w:rsidRDefault="007948C2" w:rsidP="00F37AE7">
            <w:pPr>
              <w:jc w:val="center"/>
            </w:pPr>
            <w:r>
              <w:t>3</w:t>
            </w:r>
          </w:p>
        </w:tc>
        <w:tc>
          <w:tcPr>
            <w:tcW w:w="1250" w:type="dxa"/>
          </w:tcPr>
          <w:p w:rsidR="007948C2" w:rsidRDefault="007948C2" w:rsidP="00F37AE7">
            <w:r>
              <w:t>996,45€</w:t>
            </w:r>
          </w:p>
          <w:p w:rsidR="007948C2" w:rsidRDefault="007948C2" w:rsidP="00F37AE7">
            <w:pPr>
              <w:jc w:val="center"/>
            </w:pPr>
          </w:p>
        </w:tc>
        <w:tc>
          <w:tcPr>
            <w:tcW w:w="1406" w:type="dxa"/>
          </w:tcPr>
          <w:p w:rsidR="007948C2" w:rsidRDefault="007948C2" w:rsidP="00F37AE7">
            <w:pPr>
              <w:jc w:val="center"/>
            </w:pPr>
            <w:r>
              <w:fldChar w:fldCharType="begin"/>
            </w:r>
            <w:r>
              <w:instrText xml:space="preserve"> =C2*D2 \# "#.##0,00 €;(#.##0,00 €)" </w:instrText>
            </w:r>
            <w:r>
              <w:fldChar w:fldCharType="separate"/>
            </w:r>
            <w:r>
              <w:rPr>
                <w:noProof/>
              </w:rPr>
              <w:t>2.989,35 €</w:t>
            </w:r>
            <w:r>
              <w:fldChar w:fldCharType="end"/>
            </w:r>
          </w:p>
        </w:tc>
      </w:tr>
      <w:tr w:rsidR="007948C2" w:rsidTr="00F37AE7">
        <w:tc>
          <w:tcPr>
            <w:tcW w:w="696" w:type="dxa"/>
          </w:tcPr>
          <w:p w:rsidR="007948C2" w:rsidRDefault="007948C2" w:rsidP="00F37AE7">
            <w:pPr>
              <w:jc w:val="center"/>
            </w:pPr>
            <w:r>
              <w:t>2</w:t>
            </w:r>
          </w:p>
        </w:tc>
        <w:tc>
          <w:tcPr>
            <w:tcW w:w="4794" w:type="dxa"/>
          </w:tcPr>
          <w:p w:rsidR="007948C2" w:rsidRDefault="007948C2" w:rsidP="00F37AE7">
            <w:r>
              <w:t>Anschlusskabel CLIMA SENSOR US</w:t>
            </w:r>
          </w:p>
        </w:tc>
        <w:tc>
          <w:tcPr>
            <w:tcW w:w="910" w:type="dxa"/>
          </w:tcPr>
          <w:p w:rsidR="007948C2" w:rsidRDefault="007948C2" w:rsidP="00F37AE7">
            <w:pPr>
              <w:jc w:val="center"/>
            </w:pPr>
            <w:r>
              <w:t>3</w:t>
            </w:r>
          </w:p>
        </w:tc>
        <w:tc>
          <w:tcPr>
            <w:tcW w:w="1250" w:type="dxa"/>
          </w:tcPr>
          <w:p w:rsidR="007948C2" w:rsidRDefault="007948C2" w:rsidP="00F37AE7">
            <w:pPr>
              <w:jc w:val="center"/>
            </w:pPr>
            <w:r>
              <w:t>121,00€</w:t>
            </w:r>
          </w:p>
        </w:tc>
        <w:tc>
          <w:tcPr>
            <w:tcW w:w="1406" w:type="dxa"/>
          </w:tcPr>
          <w:p w:rsidR="007948C2" w:rsidRDefault="007948C2" w:rsidP="00F37AE7">
            <w:pPr>
              <w:jc w:val="center"/>
            </w:pPr>
            <w:r>
              <w:fldChar w:fldCharType="begin"/>
            </w:r>
            <w:r>
              <w:instrText xml:space="preserve"> =C3*D3 \# "#.##0,00 €;(#.##0,00 €)" </w:instrText>
            </w:r>
            <w:r>
              <w:fldChar w:fldCharType="separate"/>
            </w:r>
            <w:r>
              <w:rPr>
                <w:noProof/>
              </w:rPr>
              <w:t xml:space="preserve"> 363,00 €</w:t>
            </w:r>
            <w:r>
              <w:fldChar w:fldCharType="end"/>
            </w:r>
          </w:p>
        </w:tc>
      </w:tr>
      <w:tr w:rsidR="007948C2" w:rsidTr="00F37AE7">
        <w:tc>
          <w:tcPr>
            <w:tcW w:w="696" w:type="dxa"/>
          </w:tcPr>
          <w:p w:rsidR="007948C2" w:rsidRDefault="007948C2" w:rsidP="00F37AE7">
            <w:pPr>
              <w:jc w:val="center"/>
            </w:pPr>
            <w:r>
              <w:t>3</w:t>
            </w:r>
          </w:p>
        </w:tc>
        <w:tc>
          <w:tcPr>
            <w:tcW w:w="4794" w:type="dxa"/>
          </w:tcPr>
          <w:p w:rsidR="007948C2" w:rsidRDefault="007948C2" w:rsidP="00F37AE7">
            <w:r>
              <w:t>Gehäuse mit Elektronik</w:t>
            </w:r>
          </w:p>
        </w:tc>
        <w:tc>
          <w:tcPr>
            <w:tcW w:w="910" w:type="dxa"/>
          </w:tcPr>
          <w:p w:rsidR="007948C2" w:rsidRDefault="007948C2" w:rsidP="00F37AE7">
            <w:pPr>
              <w:jc w:val="center"/>
            </w:pPr>
            <w:r>
              <w:t>3</w:t>
            </w:r>
          </w:p>
        </w:tc>
        <w:tc>
          <w:tcPr>
            <w:tcW w:w="1250" w:type="dxa"/>
          </w:tcPr>
          <w:p w:rsidR="007948C2" w:rsidRDefault="007948C2" w:rsidP="00F37AE7">
            <w:pPr>
              <w:jc w:val="center"/>
            </w:pPr>
            <w:r>
              <w:t>211,00€</w:t>
            </w:r>
          </w:p>
        </w:tc>
        <w:tc>
          <w:tcPr>
            <w:tcW w:w="1406" w:type="dxa"/>
          </w:tcPr>
          <w:p w:rsidR="007948C2" w:rsidRDefault="007948C2" w:rsidP="00F37AE7">
            <w:pPr>
              <w:jc w:val="center"/>
            </w:pPr>
            <w:r>
              <w:fldChar w:fldCharType="begin"/>
            </w:r>
            <w:r>
              <w:instrText xml:space="preserve"> =C4*D4 \# "#.##0,00 €;(#.##0,00 €)" </w:instrText>
            </w:r>
            <w:r>
              <w:fldChar w:fldCharType="separate"/>
            </w:r>
            <w:r>
              <w:rPr>
                <w:noProof/>
              </w:rPr>
              <w:t xml:space="preserve"> 633,00 €</w:t>
            </w:r>
            <w:r>
              <w:fldChar w:fldCharType="end"/>
            </w:r>
          </w:p>
        </w:tc>
      </w:tr>
      <w:tr w:rsidR="007948C2" w:rsidTr="00F37AE7">
        <w:tc>
          <w:tcPr>
            <w:tcW w:w="696" w:type="dxa"/>
          </w:tcPr>
          <w:p w:rsidR="007948C2" w:rsidRDefault="007948C2" w:rsidP="00F37AE7">
            <w:pPr>
              <w:jc w:val="center"/>
            </w:pPr>
            <w:r>
              <w:t>4</w:t>
            </w:r>
          </w:p>
        </w:tc>
        <w:tc>
          <w:tcPr>
            <w:tcW w:w="4794" w:type="dxa"/>
          </w:tcPr>
          <w:p w:rsidR="007948C2" w:rsidRDefault="007948C2" w:rsidP="00F37AE7">
            <w:r>
              <w:t>Sensor-Gateway</w:t>
            </w:r>
          </w:p>
        </w:tc>
        <w:tc>
          <w:tcPr>
            <w:tcW w:w="910" w:type="dxa"/>
          </w:tcPr>
          <w:p w:rsidR="007948C2" w:rsidRDefault="007948C2" w:rsidP="00F37AE7">
            <w:pPr>
              <w:jc w:val="center"/>
            </w:pPr>
            <w:r>
              <w:t>3</w:t>
            </w:r>
          </w:p>
        </w:tc>
        <w:tc>
          <w:tcPr>
            <w:tcW w:w="1250" w:type="dxa"/>
          </w:tcPr>
          <w:p w:rsidR="007948C2" w:rsidRDefault="007948C2" w:rsidP="00F37AE7">
            <w:pPr>
              <w:jc w:val="center"/>
            </w:pPr>
            <w:r>
              <w:t>365,00€</w:t>
            </w:r>
          </w:p>
        </w:tc>
        <w:tc>
          <w:tcPr>
            <w:tcW w:w="1406" w:type="dxa"/>
          </w:tcPr>
          <w:p w:rsidR="007948C2" w:rsidRDefault="007948C2" w:rsidP="00F37AE7">
            <w:pPr>
              <w:jc w:val="center"/>
            </w:pPr>
            <w:r>
              <w:fldChar w:fldCharType="begin"/>
            </w:r>
            <w:r>
              <w:instrText xml:space="preserve"> =C5*D5 \# "#.##0,00 €;(#.##0,00 €)" </w:instrText>
            </w:r>
            <w:r>
              <w:fldChar w:fldCharType="separate"/>
            </w:r>
            <w:r>
              <w:rPr>
                <w:noProof/>
              </w:rPr>
              <w:t>1.095,00 €</w:t>
            </w:r>
            <w:r>
              <w:fldChar w:fldCharType="end"/>
            </w:r>
          </w:p>
        </w:tc>
      </w:tr>
      <w:tr w:rsidR="007948C2" w:rsidTr="00F37AE7">
        <w:tc>
          <w:tcPr>
            <w:tcW w:w="696" w:type="dxa"/>
          </w:tcPr>
          <w:p w:rsidR="007948C2" w:rsidRDefault="007948C2" w:rsidP="00F37AE7">
            <w:pPr>
              <w:jc w:val="center"/>
            </w:pPr>
            <w:r>
              <w:t>5</w:t>
            </w:r>
          </w:p>
        </w:tc>
        <w:tc>
          <w:tcPr>
            <w:tcW w:w="4794" w:type="dxa"/>
          </w:tcPr>
          <w:p w:rsidR="007948C2" w:rsidRDefault="007948C2" w:rsidP="00F37AE7">
            <w:r>
              <w:t>Einrichtung und Inbetriebnahme (3h) (Sensor)</w:t>
            </w:r>
          </w:p>
        </w:tc>
        <w:tc>
          <w:tcPr>
            <w:tcW w:w="910" w:type="dxa"/>
          </w:tcPr>
          <w:p w:rsidR="007948C2" w:rsidRDefault="007948C2" w:rsidP="00F37AE7">
            <w:pPr>
              <w:jc w:val="center"/>
            </w:pPr>
            <w:r>
              <w:t>9</w:t>
            </w:r>
          </w:p>
        </w:tc>
        <w:tc>
          <w:tcPr>
            <w:tcW w:w="1250" w:type="dxa"/>
          </w:tcPr>
          <w:p w:rsidR="007948C2" w:rsidRDefault="007948C2" w:rsidP="00F37AE7">
            <w:pPr>
              <w:jc w:val="center"/>
            </w:pPr>
            <w:r>
              <w:t>72,00€</w:t>
            </w:r>
          </w:p>
        </w:tc>
        <w:tc>
          <w:tcPr>
            <w:tcW w:w="1406" w:type="dxa"/>
          </w:tcPr>
          <w:p w:rsidR="007948C2" w:rsidRDefault="007948C2" w:rsidP="00F37AE7">
            <w:pPr>
              <w:jc w:val="center"/>
            </w:pPr>
            <w:r>
              <w:fldChar w:fldCharType="begin"/>
            </w:r>
            <w:r>
              <w:instrText xml:space="preserve"> =C6*D6 \# "#.##0,00 €;(#.##0,00 €)" </w:instrText>
            </w:r>
            <w:r>
              <w:fldChar w:fldCharType="separate"/>
            </w:r>
            <w:r>
              <w:rPr>
                <w:noProof/>
              </w:rPr>
              <w:t xml:space="preserve"> 648,00 €</w:t>
            </w:r>
            <w:r>
              <w:fldChar w:fldCharType="end"/>
            </w:r>
          </w:p>
        </w:tc>
      </w:tr>
      <w:tr w:rsidR="007948C2" w:rsidTr="00F37AE7">
        <w:tc>
          <w:tcPr>
            <w:tcW w:w="696" w:type="dxa"/>
          </w:tcPr>
          <w:p w:rsidR="007948C2" w:rsidRDefault="007948C2" w:rsidP="00F37AE7">
            <w:pPr>
              <w:jc w:val="center"/>
            </w:pPr>
            <w:r>
              <w:t>6</w:t>
            </w:r>
          </w:p>
        </w:tc>
        <w:tc>
          <w:tcPr>
            <w:tcW w:w="4794" w:type="dxa"/>
          </w:tcPr>
          <w:p w:rsidR="007948C2" w:rsidRPr="007948C2" w:rsidRDefault="007948C2" w:rsidP="00F37AE7">
            <w:pPr>
              <w:rPr>
                <w:lang w:val="en-US"/>
              </w:rPr>
            </w:pPr>
            <w:r w:rsidRPr="007948C2">
              <w:rPr>
                <w:lang w:val="en-US"/>
              </w:rPr>
              <w:t xml:space="preserve">Panel-PC </w:t>
            </w:r>
            <w:proofErr w:type="spellStart"/>
            <w:r w:rsidRPr="007948C2">
              <w:rPr>
                <w:lang w:val="en-US"/>
              </w:rPr>
              <w:t>für</w:t>
            </w:r>
            <w:proofErr w:type="spellEnd"/>
            <w:r w:rsidRPr="007948C2">
              <w:rPr>
                <w:lang w:val="en-US"/>
              </w:rPr>
              <w:t xml:space="preserve"> Software-Display</w:t>
            </w:r>
          </w:p>
        </w:tc>
        <w:tc>
          <w:tcPr>
            <w:tcW w:w="910" w:type="dxa"/>
          </w:tcPr>
          <w:p w:rsidR="007948C2" w:rsidRDefault="007948C2" w:rsidP="00F37AE7">
            <w:pPr>
              <w:jc w:val="center"/>
            </w:pPr>
            <w:r>
              <w:t>2</w:t>
            </w:r>
          </w:p>
        </w:tc>
        <w:tc>
          <w:tcPr>
            <w:tcW w:w="1250" w:type="dxa"/>
          </w:tcPr>
          <w:p w:rsidR="007948C2" w:rsidRDefault="007948C2" w:rsidP="00F37AE7">
            <w:pPr>
              <w:jc w:val="center"/>
            </w:pPr>
            <w:r>
              <w:t>380,00€</w:t>
            </w:r>
          </w:p>
        </w:tc>
        <w:tc>
          <w:tcPr>
            <w:tcW w:w="1406" w:type="dxa"/>
          </w:tcPr>
          <w:p w:rsidR="007948C2" w:rsidRDefault="007948C2" w:rsidP="00F37AE7">
            <w:pPr>
              <w:jc w:val="center"/>
            </w:pPr>
            <w:r>
              <w:fldChar w:fldCharType="begin"/>
            </w:r>
            <w:r>
              <w:instrText xml:space="preserve"> =C7*D7 \# "#.##0,00 €;(#.##0,00 €)" </w:instrText>
            </w:r>
            <w:r>
              <w:fldChar w:fldCharType="separate"/>
            </w:r>
            <w:r>
              <w:rPr>
                <w:noProof/>
              </w:rPr>
              <w:t xml:space="preserve"> 760,00 €</w:t>
            </w:r>
            <w:r>
              <w:fldChar w:fldCharType="end"/>
            </w:r>
          </w:p>
        </w:tc>
      </w:tr>
      <w:tr w:rsidR="007948C2" w:rsidTr="00F37AE7">
        <w:tc>
          <w:tcPr>
            <w:tcW w:w="696" w:type="dxa"/>
          </w:tcPr>
          <w:p w:rsidR="007948C2" w:rsidRDefault="007948C2" w:rsidP="00F37AE7">
            <w:pPr>
              <w:jc w:val="center"/>
            </w:pPr>
            <w:r>
              <w:t>7</w:t>
            </w:r>
          </w:p>
        </w:tc>
        <w:tc>
          <w:tcPr>
            <w:tcW w:w="4794" w:type="dxa"/>
          </w:tcPr>
          <w:p w:rsidR="007948C2" w:rsidRDefault="007948C2" w:rsidP="00F37AE7">
            <w:r>
              <w:t>Softwarelizenz (Einzellizenz)</w:t>
            </w:r>
          </w:p>
        </w:tc>
        <w:tc>
          <w:tcPr>
            <w:tcW w:w="910" w:type="dxa"/>
          </w:tcPr>
          <w:p w:rsidR="007948C2" w:rsidRDefault="007948C2" w:rsidP="00F37AE7">
            <w:pPr>
              <w:jc w:val="center"/>
            </w:pPr>
            <w:r>
              <w:t>2</w:t>
            </w:r>
          </w:p>
        </w:tc>
        <w:tc>
          <w:tcPr>
            <w:tcW w:w="1250" w:type="dxa"/>
          </w:tcPr>
          <w:p w:rsidR="007948C2" w:rsidRDefault="007948C2" w:rsidP="00F37AE7">
            <w:pPr>
              <w:jc w:val="center"/>
            </w:pPr>
            <w:r>
              <w:t>150</w:t>
            </w:r>
            <w:r>
              <w:t>,</w:t>
            </w:r>
            <w:r>
              <w:t>0</w:t>
            </w:r>
            <w:r>
              <w:t>0€</w:t>
            </w:r>
          </w:p>
        </w:tc>
        <w:tc>
          <w:tcPr>
            <w:tcW w:w="1406" w:type="dxa"/>
          </w:tcPr>
          <w:p w:rsidR="007948C2" w:rsidRDefault="007948C2" w:rsidP="00F37AE7">
            <w:pPr>
              <w:jc w:val="center"/>
            </w:pPr>
            <w:r>
              <w:fldChar w:fldCharType="begin"/>
            </w:r>
            <w:r>
              <w:instrText xml:space="preserve"> =C8*D8 \# "#.##0,00 €;(#.##0,00 €)" </w:instrText>
            </w:r>
            <w:r>
              <w:fldChar w:fldCharType="separate"/>
            </w:r>
            <w:r>
              <w:rPr>
                <w:noProof/>
              </w:rPr>
              <w:t xml:space="preserve"> 300,00 €</w:t>
            </w:r>
            <w:r>
              <w:fldChar w:fldCharType="end"/>
            </w:r>
          </w:p>
        </w:tc>
      </w:tr>
      <w:tr w:rsidR="007948C2" w:rsidTr="00F37AE7">
        <w:tc>
          <w:tcPr>
            <w:tcW w:w="696" w:type="dxa"/>
          </w:tcPr>
          <w:p w:rsidR="007948C2" w:rsidRDefault="007948C2" w:rsidP="00F37AE7">
            <w:pPr>
              <w:jc w:val="center"/>
            </w:pPr>
            <w:r>
              <w:t>8</w:t>
            </w:r>
          </w:p>
        </w:tc>
        <w:tc>
          <w:tcPr>
            <w:tcW w:w="4794" w:type="dxa"/>
          </w:tcPr>
          <w:p w:rsidR="007948C2" w:rsidRDefault="007948C2" w:rsidP="00F37AE7">
            <w:r>
              <w:t>Kabel und Zubehör</w:t>
            </w:r>
          </w:p>
        </w:tc>
        <w:tc>
          <w:tcPr>
            <w:tcW w:w="910" w:type="dxa"/>
          </w:tcPr>
          <w:p w:rsidR="007948C2" w:rsidRDefault="007948C2" w:rsidP="00F37AE7">
            <w:pPr>
              <w:jc w:val="center"/>
            </w:pPr>
            <w:r>
              <w:t>2</w:t>
            </w:r>
          </w:p>
        </w:tc>
        <w:tc>
          <w:tcPr>
            <w:tcW w:w="1250" w:type="dxa"/>
          </w:tcPr>
          <w:p w:rsidR="007948C2" w:rsidRDefault="007948C2" w:rsidP="00F37AE7">
            <w:pPr>
              <w:jc w:val="center"/>
            </w:pPr>
            <w:r>
              <w:t>27,00€</w:t>
            </w:r>
          </w:p>
        </w:tc>
        <w:tc>
          <w:tcPr>
            <w:tcW w:w="1406" w:type="dxa"/>
          </w:tcPr>
          <w:p w:rsidR="007948C2" w:rsidRDefault="007948C2" w:rsidP="00F37AE7">
            <w:pPr>
              <w:jc w:val="center"/>
            </w:pPr>
            <w:r>
              <w:fldChar w:fldCharType="begin"/>
            </w:r>
            <w:r>
              <w:instrText xml:space="preserve"> =C9*D9 \# "#.##0,00 €;(#.##0,00 €)" </w:instrText>
            </w:r>
            <w:r>
              <w:fldChar w:fldCharType="separate"/>
            </w:r>
            <w:r>
              <w:rPr>
                <w:noProof/>
              </w:rPr>
              <w:t xml:space="preserve">  54,00 €</w:t>
            </w:r>
            <w:r>
              <w:fldChar w:fldCharType="end"/>
            </w:r>
          </w:p>
        </w:tc>
      </w:tr>
      <w:tr w:rsidR="007948C2" w:rsidTr="00F37AE7">
        <w:tc>
          <w:tcPr>
            <w:tcW w:w="696" w:type="dxa"/>
          </w:tcPr>
          <w:p w:rsidR="007948C2" w:rsidRDefault="007948C2" w:rsidP="00F37AE7">
            <w:pPr>
              <w:jc w:val="center"/>
            </w:pPr>
            <w:r>
              <w:t>9</w:t>
            </w:r>
          </w:p>
        </w:tc>
        <w:tc>
          <w:tcPr>
            <w:tcW w:w="4794" w:type="dxa"/>
          </w:tcPr>
          <w:p w:rsidR="007948C2" w:rsidRDefault="007948C2" w:rsidP="00F37AE7">
            <w:r>
              <w:t>Einrichtung und Inbetriebnahme (3h) (Display)</w:t>
            </w:r>
          </w:p>
        </w:tc>
        <w:tc>
          <w:tcPr>
            <w:tcW w:w="910" w:type="dxa"/>
          </w:tcPr>
          <w:p w:rsidR="007948C2" w:rsidRDefault="007948C2" w:rsidP="00F37AE7">
            <w:pPr>
              <w:jc w:val="center"/>
            </w:pPr>
            <w:r>
              <w:t>6</w:t>
            </w:r>
          </w:p>
        </w:tc>
        <w:tc>
          <w:tcPr>
            <w:tcW w:w="1250" w:type="dxa"/>
          </w:tcPr>
          <w:p w:rsidR="007948C2" w:rsidRDefault="007948C2" w:rsidP="00F37AE7">
            <w:pPr>
              <w:jc w:val="center"/>
            </w:pPr>
            <w:r>
              <w:t>72,00€</w:t>
            </w:r>
          </w:p>
        </w:tc>
        <w:tc>
          <w:tcPr>
            <w:tcW w:w="1406" w:type="dxa"/>
          </w:tcPr>
          <w:p w:rsidR="007948C2" w:rsidRDefault="007948C2" w:rsidP="00F37AE7">
            <w:pPr>
              <w:jc w:val="center"/>
            </w:pPr>
            <w:r>
              <w:fldChar w:fldCharType="begin"/>
            </w:r>
            <w:r>
              <w:instrText xml:space="preserve"> =C10*D10 \# "#.##0,00 €;(#.##0,00 €)" </w:instrText>
            </w:r>
            <w:r>
              <w:fldChar w:fldCharType="separate"/>
            </w:r>
            <w:r>
              <w:rPr>
                <w:noProof/>
              </w:rPr>
              <w:t xml:space="preserve"> 432,00 €</w:t>
            </w:r>
            <w:r>
              <w:fldChar w:fldCharType="end"/>
            </w:r>
          </w:p>
        </w:tc>
      </w:tr>
      <w:tr w:rsidR="007948C2" w:rsidTr="00F37AE7">
        <w:tc>
          <w:tcPr>
            <w:tcW w:w="696" w:type="dxa"/>
          </w:tcPr>
          <w:p w:rsidR="007948C2" w:rsidRDefault="007948C2" w:rsidP="00F37AE7">
            <w:pPr>
              <w:jc w:val="center"/>
            </w:pPr>
            <w:r>
              <w:t>1</w:t>
            </w:r>
            <w:r>
              <w:t>0</w:t>
            </w:r>
          </w:p>
        </w:tc>
        <w:tc>
          <w:tcPr>
            <w:tcW w:w="4794" w:type="dxa"/>
          </w:tcPr>
          <w:p w:rsidR="007948C2" w:rsidRDefault="007948C2" w:rsidP="00F37AE7">
            <w:r>
              <w:t>Installation nach Zeit und Aufwand (Richtpreis)</w:t>
            </w:r>
          </w:p>
        </w:tc>
        <w:tc>
          <w:tcPr>
            <w:tcW w:w="910" w:type="dxa"/>
          </w:tcPr>
          <w:p w:rsidR="007948C2" w:rsidRDefault="007948C2" w:rsidP="00F37AE7">
            <w:pPr>
              <w:jc w:val="center"/>
            </w:pPr>
            <w:r>
              <w:t>25</w:t>
            </w:r>
          </w:p>
        </w:tc>
        <w:tc>
          <w:tcPr>
            <w:tcW w:w="1250" w:type="dxa"/>
          </w:tcPr>
          <w:p w:rsidR="007948C2" w:rsidRDefault="007948C2" w:rsidP="00F37AE7">
            <w:pPr>
              <w:jc w:val="center"/>
            </w:pPr>
            <w:r>
              <w:t>72,00€</w:t>
            </w:r>
          </w:p>
        </w:tc>
        <w:tc>
          <w:tcPr>
            <w:tcW w:w="1406" w:type="dxa"/>
          </w:tcPr>
          <w:p w:rsidR="007948C2" w:rsidRDefault="007948C2" w:rsidP="00F37AE7">
            <w:pPr>
              <w:jc w:val="center"/>
            </w:pPr>
            <w:r>
              <w:fldChar w:fldCharType="begin"/>
            </w:r>
            <w:r>
              <w:instrText xml:space="preserve"> =C11*D11 \# "#.##0,00 €;(#.##0,00 €)" </w:instrText>
            </w:r>
            <w:r>
              <w:fldChar w:fldCharType="separate"/>
            </w:r>
            <w:r>
              <w:rPr>
                <w:noProof/>
              </w:rPr>
              <w:t>1.800,00 €</w:t>
            </w:r>
            <w:r>
              <w:fldChar w:fldCharType="end"/>
            </w:r>
          </w:p>
        </w:tc>
      </w:tr>
      <w:tr w:rsidR="007948C2" w:rsidTr="00F37AE7">
        <w:tc>
          <w:tcPr>
            <w:tcW w:w="696" w:type="dxa"/>
          </w:tcPr>
          <w:p w:rsidR="007948C2" w:rsidRDefault="007948C2" w:rsidP="00F37AE7">
            <w:pPr>
              <w:jc w:val="center"/>
            </w:pPr>
          </w:p>
        </w:tc>
        <w:tc>
          <w:tcPr>
            <w:tcW w:w="4794" w:type="dxa"/>
          </w:tcPr>
          <w:p w:rsidR="007948C2" w:rsidRPr="008C64AB" w:rsidRDefault="007948C2" w:rsidP="00F37AE7">
            <w:pPr>
              <w:rPr>
                <w:b/>
                <w:bCs/>
              </w:rPr>
            </w:pPr>
            <w:r w:rsidRPr="008C64AB">
              <w:rPr>
                <w:b/>
                <w:bCs/>
              </w:rPr>
              <w:t>Gesamt:</w:t>
            </w:r>
          </w:p>
        </w:tc>
        <w:tc>
          <w:tcPr>
            <w:tcW w:w="910" w:type="dxa"/>
          </w:tcPr>
          <w:p w:rsidR="007948C2" w:rsidRDefault="007948C2" w:rsidP="00F37AE7">
            <w:pPr>
              <w:jc w:val="center"/>
            </w:pPr>
          </w:p>
        </w:tc>
        <w:tc>
          <w:tcPr>
            <w:tcW w:w="1250" w:type="dxa"/>
          </w:tcPr>
          <w:p w:rsidR="007948C2" w:rsidRDefault="007948C2" w:rsidP="00F37AE7">
            <w:pPr>
              <w:jc w:val="center"/>
            </w:pPr>
            <w:r>
              <w:fldChar w:fldCharType="begin"/>
            </w:r>
            <w:r>
              <w:instrText xml:space="preserve"> =SUM(ABOVE) \# "#.##0,00 €;(#.##0,00 €)" </w:instrText>
            </w:r>
            <w:r>
              <w:fldChar w:fldCharType="separate"/>
            </w:r>
            <w:r>
              <w:rPr>
                <w:noProof/>
              </w:rPr>
              <w:t>2.466,45 €</w:t>
            </w:r>
            <w:r>
              <w:fldChar w:fldCharType="end"/>
            </w:r>
          </w:p>
        </w:tc>
        <w:tc>
          <w:tcPr>
            <w:tcW w:w="1406" w:type="dxa"/>
          </w:tcPr>
          <w:p w:rsidR="007948C2" w:rsidRDefault="007948C2" w:rsidP="00F37AE7">
            <w:pPr>
              <w:jc w:val="center"/>
            </w:pPr>
            <w:r>
              <w:fldChar w:fldCharType="begin"/>
            </w:r>
            <w:r>
              <w:instrText xml:space="preserve"> =SUM(ABOVE) \# "#.##0,00 €;(#.##0,00 €)" </w:instrText>
            </w:r>
            <w:r>
              <w:fldChar w:fldCharType="separate"/>
            </w:r>
            <w:r>
              <w:rPr>
                <w:noProof/>
              </w:rPr>
              <w:t>9.074,35 €</w:t>
            </w:r>
            <w:r>
              <w:fldChar w:fldCharType="end"/>
            </w:r>
          </w:p>
        </w:tc>
      </w:tr>
    </w:tbl>
    <w:p w:rsidR="006D31F8" w:rsidRDefault="006D31F8" w:rsidP="006D31F8"/>
    <w:p w:rsidR="008F05C6" w:rsidRDefault="008F05C6" w:rsidP="008F05C6">
      <w:pPr>
        <w:pStyle w:val="berschrift2"/>
      </w:pPr>
      <w:bookmarkStart w:id="30" w:name="_Toc32570663"/>
      <w:r>
        <w:t>Gültigkeit</w:t>
      </w:r>
      <w:bookmarkEnd w:id="30"/>
    </w:p>
    <w:p w:rsidR="008F05C6" w:rsidRDefault="008F05C6" w:rsidP="008F05C6">
      <w:r>
        <w:t>Die Angebote sind bis: 13.03.2020</w:t>
      </w:r>
    </w:p>
    <w:p w:rsidR="008F05C6" w:rsidRPr="008F05C6" w:rsidRDefault="008F05C6" w:rsidP="008F05C6">
      <w:bookmarkStart w:id="31" w:name="_GoBack"/>
      <w:bookmarkEnd w:id="31"/>
    </w:p>
    <w:sectPr w:rsidR="008F05C6" w:rsidRPr="008F05C6" w:rsidSect="006E0F9F">
      <w:type w:val="continuous"/>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2D42" w:rsidRDefault="005A2D42" w:rsidP="00A20D91">
      <w:r>
        <w:separator/>
      </w:r>
    </w:p>
  </w:endnote>
  <w:endnote w:type="continuationSeparator" w:id="0">
    <w:p w:rsidR="005A2D42" w:rsidRDefault="005A2D42" w:rsidP="00A2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775330622"/>
      <w:docPartObj>
        <w:docPartGallery w:val="Page Numbers (Bottom of Page)"/>
        <w:docPartUnique/>
      </w:docPartObj>
    </w:sdtPr>
    <w:sdtContent>
      <w:p w:rsidR="0014138D" w:rsidRDefault="0014138D" w:rsidP="005E674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sdt>
    <w:sdtPr>
      <w:rPr>
        <w:rStyle w:val="Seitenzahl"/>
      </w:rPr>
      <w:id w:val="886839914"/>
      <w:docPartObj>
        <w:docPartGallery w:val="Page Numbers (Bottom of Page)"/>
        <w:docPartUnique/>
      </w:docPartObj>
    </w:sdtPr>
    <w:sdtContent>
      <w:p w:rsidR="0014138D" w:rsidRDefault="0014138D" w:rsidP="00C60085">
        <w:pPr>
          <w:pStyle w:val="Fuzeile"/>
          <w:framePr w:wrap="none" w:vAnchor="text" w:hAnchor="margin" w:xAlign="right" w:y="1"/>
          <w:ind w:right="360"/>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14138D" w:rsidRDefault="0014138D" w:rsidP="00BE67A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407369363"/>
      <w:docPartObj>
        <w:docPartGallery w:val="Page Numbers (Bottom of Page)"/>
        <w:docPartUnique/>
      </w:docPartObj>
    </w:sdtPr>
    <w:sdtContent>
      <w:p w:rsidR="0014138D" w:rsidRDefault="0014138D" w:rsidP="00B63105">
        <w:pPr>
          <w:pStyle w:val="Fuzeile"/>
          <w:framePr w:w="822" w:wrap="none" w:vAnchor="text" w:hAnchor="page" w:x="9813" w:y="118"/>
          <w:jc w:val="right"/>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r>
          <w:rPr>
            <w:rStyle w:val="Seitenzahl"/>
          </w:rPr>
          <w:t>/</w:t>
        </w:r>
        <w:r>
          <w:rPr>
            <w:rStyle w:val="Seitenzahl"/>
          </w:rPr>
          <w:fldChar w:fldCharType="begin"/>
        </w:r>
        <w:r>
          <w:rPr>
            <w:rStyle w:val="Seitenzahl"/>
          </w:rPr>
          <w:instrText xml:space="preserve"> NUMPAGES  \* MERGEFORMAT </w:instrText>
        </w:r>
        <w:r>
          <w:rPr>
            <w:rStyle w:val="Seitenzahl"/>
          </w:rPr>
          <w:fldChar w:fldCharType="separate"/>
        </w:r>
        <w:r>
          <w:rPr>
            <w:rStyle w:val="Seitenzahl"/>
            <w:noProof/>
          </w:rPr>
          <w:t>3</w:t>
        </w:r>
        <w:r>
          <w:rPr>
            <w:rStyle w:val="Seitenzahl"/>
          </w:rPr>
          <w:fldChar w:fldCharType="end"/>
        </w:r>
      </w:p>
    </w:sdtContent>
  </w:sdt>
  <w:p w:rsidR="0014138D" w:rsidRDefault="0014138D" w:rsidP="00BE67A6">
    <w:pPr>
      <w:pStyle w:val="Fuzeile"/>
      <w:ind w:right="360"/>
    </w:pPr>
    <w:r w:rsidRPr="008C1C0E">
      <w:rPr>
        <w:noProof/>
      </w:rPr>
      <w:drawing>
        <wp:inline distT="0" distB="0" distL="0" distR="0" wp14:anchorId="34516E12" wp14:editId="32F87617">
          <wp:extent cx="1598400" cy="208800"/>
          <wp:effectExtent l="0" t="0" r="1905" b="0"/>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98400" cy="208800"/>
                  </a:xfrm>
                  <a:prstGeom prst="rect">
                    <a:avLst/>
                  </a:prstGeom>
                </pic:spPr>
              </pic:pic>
            </a:graphicData>
          </a:graphic>
        </wp:inline>
      </w:drawing>
    </w:r>
    <w:r>
      <w:tab/>
      <w:t>Version 1.</w:t>
    </w:r>
    <w:r w:rsidR="008F05C6">
      <w:t>2</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38D" w:rsidRDefault="0014138D" w:rsidP="00DB4197">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2D42" w:rsidRDefault="005A2D42" w:rsidP="00A20D91">
      <w:r>
        <w:separator/>
      </w:r>
    </w:p>
  </w:footnote>
  <w:footnote w:type="continuationSeparator" w:id="0">
    <w:p w:rsidR="005A2D42" w:rsidRDefault="005A2D42" w:rsidP="00A20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38D" w:rsidRDefault="0014138D">
    <w:pPr>
      <w:pStyle w:val="Kopfzeile"/>
    </w:pPr>
    <w:r w:rsidRPr="008C1C0E">
      <w:rPr>
        <w:b/>
        <w:noProof/>
        <w:sz w:val="48"/>
        <w:szCs w:val="48"/>
      </w:rPr>
      <w:drawing>
        <wp:anchor distT="0" distB="0" distL="114300" distR="114300" simplePos="0" relativeHeight="251661312" behindDoc="0" locked="0" layoutInCell="1" allowOverlap="1" wp14:anchorId="143BF76A" wp14:editId="5B8F5986">
          <wp:simplePos x="0" y="0"/>
          <wp:positionH relativeFrom="column">
            <wp:posOffset>5613400</wp:posOffset>
          </wp:positionH>
          <wp:positionV relativeFrom="paragraph">
            <wp:posOffset>-229235</wp:posOffset>
          </wp:positionV>
          <wp:extent cx="574040" cy="574040"/>
          <wp:effectExtent l="0" t="0" r="10160" b="10160"/>
          <wp:wrapThrough wrapText="bothSides">
            <wp:wrapPolygon edited="0">
              <wp:start x="0" y="0"/>
              <wp:lineTo x="0" y="21027"/>
              <wp:lineTo x="21027" y="21027"/>
              <wp:lineTo x="21027" y="0"/>
              <wp:lineTo x="0" y="0"/>
            </wp:wrapPolygon>
          </wp:wrapThrough>
          <wp:docPr id="5"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74040" cy="574040"/>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314A0"/>
    <w:multiLevelType w:val="hybridMultilevel"/>
    <w:tmpl w:val="C93443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917DA8"/>
    <w:multiLevelType w:val="hybridMultilevel"/>
    <w:tmpl w:val="C93A542C"/>
    <w:lvl w:ilvl="0" w:tplc="35CE8E3A">
      <w:start w:val="3"/>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2D6370"/>
    <w:multiLevelType w:val="hybridMultilevel"/>
    <w:tmpl w:val="0D8857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5C498D"/>
    <w:multiLevelType w:val="hybridMultilevel"/>
    <w:tmpl w:val="BF2A3B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DA2FC2"/>
    <w:multiLevelType w:val="multilevel"/>
    <w:tmpl w:val="CF5EE2E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 w15:restartNumberingAfterBreak="0">
    <w:nsid w:val="2A1119CC"/>
    <w:multiLevelType w:val="multilevel"/>
    <w:tmpl w:val="CEC6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B353A"/>
    <w:multiLevelType w:val="hybridMultilevel"/>
    <w:tmpl w:val="C284E9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ECB34C7"/>
    <w:multiLevelType w:val="hybridMultilevel"/>
    <w:tmpl w:val="C85649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F36276E"/>
    <w:multiLevelType w:val="hybridMultilevel"/>
    <w:tmpl w:val="FC9213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7"/>
  </w:num>
  <w:num w:numId="5">
    <w:abstractNumId w:val="6"/>
  </w:num>
  <w:num w:numId="6">
    <w:abstractNumId w:val="4"/>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D91"/>
    <w:rsid w:val="000915F6"/>
    <w:rsid w:val="000B23D8"/>
    <w:rsid w:val="000F0264"/>
    <w:rsid w:val="00110683"/>
    <w:rsid w:val="0014138D"/>
    <w:rsid w:val="00144119"/>
    <w:rsid w:val="00145347"/>
    <w:rsid w:val="00177FB4"/>
    <w:rsid w:val="001F2140"/>
    <w:rsid w:val="00217DE9"/>
    <w:rsid w:val="00245D9D"/>
    <w:rsid w:val="002820B1"/>
    <w:rsid w:val="002C694D"/>
    <w:rsid w:val="002F45CA"/>
    <w:rsid w:val="00302632"/>
    <w:rsid w:val="003052FC"/>
    <w:rsid w:val="003E3034"/>
    <w:rsid w:val="003F2870"/>
    <w:rsid w:val="00492C49"/>
    <w:rsid w:val="00517650"/>
    <w:rsid w:val="00522813"/>
    <w:rsid w:val="00525E3A"/>
    <w:rsid w:val="005621FC"/>
    <w:rsid w:val="005A2D42"/>
    <w:rsid w:val="005A7756"/>
    <w:rsid w:val="005E674D"/>
    <w:rsid w:val="006015D2"/>
    <w:rsid w:val="00697204"/>
    <w:rsid w:val="006A746A"/>
    <w:rsid w:val="006D31F8"/>
    <w:rsid w:val="006E0F9F"/>
    <w:rsid w:val="00701EE0"/>
    <w:rsid w:val="007948C2"/>
    <w:rsid w:val="00797045"/>
    <w:rsid w:val="008C64AB"/>
    <w:rsid w:val="008F05C6"/>
    <w:rsid w:val="00924BF2"/>
    <w:rsid w:val="00950356"/>
    <w:rsid w:val="00967C14"/>
    <w:rsid w:val="009D2C5F"/>
    <w:rsid w:val="00A20D91"/>
    <w:rsid w:val="00A33528"/>
    <w:rsid w:val="00A6002C"/>
    <w:rsid w:val="00B63105"/>
    <w:rsid w:val="00BA7BFF"/>
    <w:rsid w:val="00BC00DE"/>
    <w:rsid w:val="00BC74E5"/>
    <w:rsid w:val="00BE67A6"/>
    <w:rsid w:val="00C33C5E"/>
    <w:rsid w:val="00C51980"/>
    <w:rsid w:val="00C60085"/>
    <w:rsid w:val="00C73E80"/>
    <w:rsid w:val="00CF7EFA"/>
    <w:rsid w:val="00D428CA"/>
    <w:rsid w:val="00D51267"/>
    <w:rsid w:val="00DB4197"/>
    <w:rsid w:val="00DB47E1"/>
    <w:rsid w:val="00DE6CDE"/>
    <w:rsid w:val="00EC44DB"/>
    <w:rsid w:val="00F276BA"/>
    <w:rsid w:val="00F34ECC"/>
    <w:rsid w:val="00FA6AAC"/>
    <w:rsid w:val="00FD1F8C"/>
    <w:rsid w:val="00FF0C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7C6BF"/>
  <w15:chartTrackingRefBased/>
  <w15:docId w15:val="{7D47EC79-CDD2-9C46-B12F-14CAE248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6008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492C4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A6002C"/>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20D91"/>
    <w:pPr>
      <w:tabs>
        <w:tab w:val="center" w:pos="4536"/>
        <w:tab w:val="right" w:pos="9072"/>
      </w:tabs>
    </w:pPr>
  </w:style>
  <w:style w:type="character" w:customStyle="1" w:styleId="KopfzeileZchn">
    <w:name w:val="Kopfzeile Zchn"/>
    <w:basedOn w:val="Absatz-Standardschriftart"/>
    <w:link w:val="Kopfzeile"/>
    <w:uiPriority w:val="99"/>
    <w:rsid w:val="00A20D91"/>
  </w:style>
  <w:style w:type="paragraph" w:styleId="Fuzeile">
    <w:name w:val="footer"/>
    <w:basedOn w:val="Standard"/>
    <w:link w:val="FuzeileZchn"/>
    <w:uiPriority w:val="99"/>
    <w:unhideWhenUsed/>
    <w:rsid w:val="00A20D91"/>
    <w:pPr>
      <w:tabs>
        <w:tab w:val="center" w:pos="4536"/>
        <w:tab w:val="right" w:pos="9072"/>
      </w:tabs>
    </w:pPr>
  </w:style>
  <w:style w:type="character" w:customStyle="1" w:styleId="FuzeileZchn">
    <w:name w:val="Fußzeile Zchn"/>
    <w:basedOn w:val="Absatz-Standardschriftart"/>
    <w:link w:val="Fuzeile"/>
    <w:uiPriority w:val="99"/>
    <w:rsid w:val="00A20D91"/>
  </w:style>
  <w:style w:type="character" w:styleId="Seitenzahl">
    <w:name w:val="page number"/>
    <w:basedOn w:val="Absatz-Standardschriftart"/>
    <w:uiPriority w:val="99"/>
    <w:semiHidden/>
    <w:unhideWhenUsed/>
    <w:rsid w:val="00BE67A6"/>
  </w:style>
  <w:style w:type="paragraph" w:styleId="KeinLeerraum">
    <w:name w:val="No Spacing"/>
    <w:link w:val="KeinLeerraumZchn"/>
    <w:uiPriority w:val="1"/>
    <w:qFormat/>
    <w:rsid w:val="00BE67A6"/>
    <w:rPr>
      <w:rFonts w:eastAsiaTheme="minorEastAsia"/>
      <w:sz w:val="22"/>
      <w:szCs w:val="22"/>
      <w:lang w:val="en-US" w:eastAsia="zh-CN"/>
    </w:rPr>
  </w:style>
  <w:style w:type="character" w:customStyle="1" w:styleId="KeinLeerraumZchn">
    <w:name w:val="Kein Leerraum Zchn"/>
    <w:basedOn w:val="Absatz-Standardschriftart"/>
    <w:link w:val="KeinLeerraum"/>
    <w:uiPriority w:val="1"/>
    <w:rsid w:val="00BE67A6"/>
    <w:rPr>
      <w:rFonts w:eastAsiaTheme="minorEastAsia"/>
      <w:sz w:val="22"/>
      <w:szCs w:val="22"/>
      <w:lang w:val="en-US" w:eastAsia="zh-CN"/>
    </w:rPr>
  </w:style>
  <w:style w:type="character" w:customStyle="1" w:styleId="berschrift1Zchn">
    <w:name w:val="Überschrift 1 Zchn"/>
    <w:basedOn w:val="Absatz-Standardschriftart"/>
    <w:link w:val="berschrift1"/>
    <w:uiPriority w:val="9"/>
    <w:rsid w:val="00C60085"/>
    <w:rPr>
      <w:rFonts w:asciiTheme="majorHAnsi" w:eastAsiaTheme="majorEastAsia" w:hAnsiTheme="majorHAnsi" w:cstheme="majorBidi"/>
      <w:color w:val="2F5496" w:themeColor="accent1" w:themeShade="BF"/>
      <w:sz w:val="32"/>
      <w:szCs w:val="32"/>
    </w:rPr>
  </w:style>
  <w:style w:type="table" w:styleId="Tabellenraster">
    <w:name w:val="Table Grid"/>
    <w:basedOn w:val="NormaleTabelle"/>
    <w:uiPriority w:val="39"/>
    <w:rsid w:val="00C60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522813"/>
    <w:pPr>
      <w:spacing w:before="480" w:line="276" w:lineRule="auto"/>
      <w:outlineLvl w:val="9"/>
    </w:pPr>
    <w:rPr>
      <w:b/>
      <w:bCs/>
      <w:sz w:val="28"/>
      <w:szCs w:val="28"/>
      <w:lang w:eastAsia="de-DE"/>
    </w:rPr>
  </w:style>
  <w:style w:type="paragraph" w:styleId="Verzeichnis1">
    <w:name w:val="toc 1"/>
    <w:basedOn w:val="Standard"/>
    <w:next w:val="Standard"/>
    <w:autoRedefine/>
    <w:uiPriority w:val="39"/>
    <w:unhideWhenUsed/>
    <w:rsid w:val="00522813"/>
    <w:pPr>
      <w:spacing w:before="240" w:after="120"/>
    </w:pPr>
    <w:rPr>
      <w:rFonts w:cstheme="minorHAnsi"/>
      <w:b/>
      <w:bCs/>
      <w:sz w:val="20"/>
      <w:szCs w:val="20"/>
    </w:rPr>
  </w:style>
  <w:style w:type="character" w:styleId="Hyperlink">
    <w:name w:val="Hyperlink"/>
    <w:basedOn w:val="Absatz-Standardschriftart"/>
    <w:uiPriority w:val="99"/>
    <w:unhideWhenUsed/>
    <w:rsid w:val="00522813"/>
    <w:rPr>
      <w:color w:val="0563C1" w:themeColor="hyperlink"/>
      <w:u w:val="single"/>
    </w:rPr>
  </w:style>
  <w:style w:type="paragraph" w:styleId="Verzeichnis2">
    <w:name w:val="toc 2"/>
    <w:basedOn w:val="Standard"/>
    <w:next w:val="Standard"/>
    <w:autoRedefine/>
    <w:uiPriority w:val="39"/>
    <w:unhideWhenUsed/>
    <w:rsid w:val="00522813"/>
    <w:pPr>
      <w:spacing w:before="120"/>
      <w:ind w:left="240"/>
    </w:pPr>
    <w:rPr>
      <w:rFonts w:cstheme="minorHAnsi"/>
      <w:i/>
      <w:iCs/>
      <w:sz w:val="20"/>
      <w:szCs w:val="20"/>
    </w:rPr>
  </w:style>
  <w:style w:type="paragraph" w:styleId="Verzeichnis3">
    <w:name w:val="toc 3"/>
    <w:basedOn w:val="Standard"/>
    <w:next w:val="Standard"/>
    <w:autoRedefine/>
    <w:uiPriority w:val="39"/>
    <w:unhideWhenUsed/>
    <w:rsid w:val="00522813"/>
    <w:pPr>
      <w:ind w:left="480"/>
    </w:pPr>
    <w:rPr>
      <w:rFonts w:cstheme="minorHAnsi"/>
      <w:sz w:val="20"/>
      <w:szCs w:val="20"/>
    </w:rPr>
  </w:style>
  <w:style w:type="paragraph" w:styleId="Verzeichnis4">
    <w:name w:val="toc 4"/>
    <w:basedOn w:val="Standard"/>
    <w:next w:val="Standard"/>
    <w:autoRedefine/>
    <w:uiPriority w:val="39"/>
    <w:semiHidden/>
    <w:unhideWhenUsed/>
    <w:rsid w:val="00522813"/>
    <w:pPr>
      <w:ind w:left="720"/>
    </w:pPr>
    <w:rPr>
      <w:rFonts w:cstheme="minorHAnsi"/>
      <w:sz w:val="20"/>
      <w:szCs w:val="20"/>
    </w:rPr>
  </w:style>
  <w:style w:type="paragraph" w:styleId="Verzeichnis5">
    <w:name w:val="toc 5"/>
    <w:basedOn w:val="Standard"/>
    <w:next w:val="Standard"/>
    <w:autoRedefine/>
    <w:uiPriority w:val="39"/>
    <w:semiHidden/>
    <w:unhideWhenUsed/>
    <w:rsid w:val="00522813"/>
    <w:pPr>
      <w:ind w:left="960"/>
    </w:pPr>
    <w:rPr>
      <w:rFonts w:cstheme="minorHAnsi"/>
      <w:sz w:val="20"/>
      <w:szCs w:val="20"/>
    </w:rPr>
  </w:style>
  <w:style w:type="paragraph" w:styleId="Verzeichnis6">
    <w:name w:val="toc 6"/>
    <w:basedOn w:val="Standard"/>
    <w:next w:val="Standard"/>
    <w:autoRedefine/>
    <w:uiPriority w:val="39"/>
    <w:semiHidden/>
    <w:unhideWhenUsed/>
    <w:rsid w:val="00522813"/>
    <w:pPr>
      <w:ind w:left="1200"/>
    </w:pPr>
    <w:rPr>
      <w:rFonts w:cstheme="minorHAnsi"/>
      <w:sz w:val="20"/>
      <w:szCs w:val="20"/>
    </w:rPr>
  </w:style>
  <w:style w:type="paragraph" w:styleId="Verzeichnis7">
    <w:name w:val="toc 7"/>
    <w:basedOn w:val="Standard"/>
    <w:next w:val="Standard"/>
    <w:autoRedefine/>
    <w:uiPriority w:val="39"/>
    <w:semiHidden/>
    <w:unhideWhenUsed/>
    <w:rsid w:val="00522813"/>
    <w:pPr>
      <w:ind w:left="1440"/>
    </w:pPr>
    <w:rPr>
      <w:rFonts w:cstheme="minorHAnsi"/>
      <w:sz w:val="20"/>
      <w:szCs w:val="20"/>
    </w:rPr>
  </w:style>
  <w:style w:type="paragraph" w:styleId="Verzeichnis8">
    <w:name w:val="toc 8"/>
    <w:basedOn w:val="Standard"/>
    <w:next w:val="Standard"/>
    <w:autoRedefine/>
    <w:uiPriority w:val="39"/>
    <w:semiHidden/>
    <w:unhideWhenUsed/>
    <w:rsid w:val="00522813"/>
    <w:pPr>
      <w:ind w:left="1680"/>
    </w:pPr>
    <w:rPr>
      <w:rFonts w:cstheme="minorHAnsi"/>
      <w:sz w:val="20"/>
      <w:szCs w:val="20"/>
    </w:rPr>
  </w:style>
  <w:style w:type="paragraph" w:styleId="Verzeichnis9">
    <w:name w:val="toc 9"/>
    <w:basedOn w:val="Standard"/>
    <w:next w:val="Standard"/>
    <w:autoRedefine/>
    <w:uiPriority w:val="39"/>
    <w:semiHidden/>
    <w:unhideWhenUsed/>
    <w:rsid w:val="00522813"/>
    <w:pPr>
      <w:ind w:left="1920"/>
    </w:pPr>
    <w:rPr>
      <w:rFonts w:cstheme="minorHAnsi"/>
      <w:sz w:val="20"/>
      <w:szCs w:val="20"/>
    </w:rPr>
  </w:style>
  <w:style w:type="paragraph" w:styleId="Index1">
    <w:name w:val="index 1"/>
    <w:basedOn w:val="Standard"/>
    <w:next w:val="Standard"/>
    <w:autoRedefine/>
    <w:uiPriority w:val="99"/>
    <w:unhideWhenUsed/>
    <w:rsid w:val="00BC74E5"/>
    <w:pPr>
      <w:ind w:left="240" w:hanging="240"/>
    </w:pPr>
    <w:rPr>
      <w:sz w:val="18"/>
      <w:szCs w:val="18"/>
    </w:rPr>
  </w:style>
  <w:style w:type="paragraph" w:styleId="Index2">
    <w:name w:val="index 2"/>
    <w:basedOn w:val="Standard"/>
    <w:next w:val="Standard"/>
    <w:autoRedefine/>
    <w:uiPriority w:val="99"/>
    <w:unhideWhenUsed/>
    <w:rsid w:val="00BC74E5"/>
    <w:pPr>
      <w:ind w:left="480" w:hanging="240"/>
    </w:pPr>
    <w:rPr>
      <w:sz w:val="18"/>
      <w:szCs w:val="18"/>
    </w:rPr>
  </w:style>
  <w:style w:type="paragraph" w:styleId="Index3">
    <w:name w:val="index 3"/>
    <w:basedOn w:val="Standard"/>
    <w:next w:val="Standard"/>
    <w:autoRedefine/>
    <w:uiPriority w:val="99"/>
    <w:unhideWhenUsed/>
    <w:rsid w:val="00BC74E5"/>
    <w:pPr>
      <w:ind w:left="720" w:hanging="240"/>
    </w:pPr>
    <w:rPr>
      <w:sz w:val="18"/>
      <w:szCs w:val="18"/>
    </w:rPr>
  </w:style>
  <w:style w:type="paragraph" w:styleId="Index4">
    <w:name w:val="index 4"/>
    <w:basedOn w:val="Standard"/>
    <w:next w:val="Standard"/>
    <w:autoRedefine/>
    <w:uiPriority w:val="99"/>
    <w:unhideWhenUsed/>
    <w:rsid w:val="00BC74E5"/>
    <w:pPr>
      <w:ind w:left="960" w:hanging="240"/>
    </w:pPr>
    <w:rPr>
      <w:sz w:val="18"/>
      <w:szCs w:val="18"/>
    </w:rPr>
  </w:style>
  <w:style w:type="paragraph" w:styleId="Index5">
    <w:name w:val="index 5"/>
    <w:basedOn w:val="Standard"/>
    <w:next w:val="Standard"/>
    <w:autoRedefine/>
    <w:uiPriority w:val="99"/>
    <w:unhideWhenUsed/>
    <w:rsid w:val="00BC74E5"/>
    <w:pPr>
      <w:ind w:left="1200" w:hanging="240"/>
    </w:pPr>
    <w:rPr>
      <w:sz w:val="18"/>
      <w:szCs w:val="18"/>
    </w:rPr>
  </w:style>
  <w:style w:type="paragraph" w:styleId="Index6">
    <w:name w:val="index 6"/>
    <w:basedOn w:val="Standard"/>
    <w:next w:val="Standard"/>
    <w:autoRedefine/>
    <w:uiPriority w:val="99"/>
    <w:unhideWhenUsed/>
    <w:rsid w:val="00BC74E5"/>
    <w:pPr>
      <w:ind w:left="1440" w:hanging="240"/>
    </w:pPr>
    <w:rPr>
      <w:sz w:val="18"/>
      <w:szCs w:val="18"/>
    </w:rPr>
  </w:style>
  <w:style w:type="paragraph" w:styleId="Index7">
    <w:name w:val="index 7"/>
    <w:basedOn w:val="Standard"/>
    <w:next w:val="Standard"/>
    <w:autoRedefine/>
    <w:uiPriority w:val="99"/>
    <w:unhideWhenUsed/>
    <w:rsid w:val="00BC74E5"/>
    <w:pPr>
      <w:ind w:left="1680" w:hanging="240"/>
    </w:pPr>
    <w:rPr>
      <w:sz w:val="18"/>
      <w:szCs w:val="18"/>
    </w:rPr>
  </w:style>
  <w:style w:type="paragraph" w:styleId="Index8">
    <w:name w:val="index 8"/>
    <w:basedOn w:val="Standard"/>
    <w:next w:val="Standard"/>
    <w:autoRedefine/>
    <w:uiPriority w:val="99"/>
    <w:unhideWhenUsed/>
    <w:rsid w:val="00BC74E5"/>
    <w:pPr>
      <w:ind w:left="1920" w:hanging="240"/>
    </w:pPr>
    <w:rPr>
      <w:sz w:val="18"/>
      <w:szCs w:val="18"/>
    </w:rPr>
  </w:style>
  <w:style w:type="paragraph" w:styleId="Index9">
    <w:name w:val="index 9"/>
    <w:basedOn w:val="Standard"/>
    <w:next w:val="Standard"/>
    <w:autoRedefine/>
    <w:uiPriority w:val="99"/>
    <w:unhideWhenUsed/>
    <w:rsid w:val="00BC74E5"/>
    <w:pPr>
      <w:ind w:left="2160" w:hanging="240"/>
    </w:pPr>
    <w:rPr>
      <w:sz w:val="18"/>
      <w:szCs w:val="18"/>
    </w:rPr>
  </w:style>
  <w:style w:type="paragraph" w:styleId="Indexberschrift">
    <w:name w:val="index heading"/>
    <w:basedOn w:val="Standard"/>
    <w:next w:val="Index1"/>
    <w:uiPriority w:val="99"/>
    <w:unhideWhenUsed/>
    <w:rsid w:val="00BC74E5"/>
    <w:pPr>
      <w:spacing w:before="240" w:after="120"/>
      <w:jc w:val="center"/>
    </w:pPr>
    <w:rPr>
      <w:b/>
      <w:bCs/>
      <w:sz w:val="26"/>
      <w:szCs w:val="26"/>
    </w:rPr>
  </w:style>
  <w:style w:type="character" w:customStyle="1" w:styleId="berschrift2Zchn">
    <w:name w:val="Überschrift 2 Zchn"/>
    <w:basedOn w:val="Absatz-Standardschriftart"/>
    <w:link w:val="berschrift2"/>
    <w:uiPriority w:val="9"/>
    <w:rsid w:val="00492C49"/>
    <w:rPr>
      <w:rFonts w:asciiTheme="majorHAnsi" w:eastAsiaTheme="majorEastAsia" w:hAnsiTheme="majorHAnsi" w:cstheme="majorBidi"/>
      <w:color w:val="2F5496" w:themeColor="accent1" w:themeShade="BF"/>
      <w:sz w:val="26"/>
      <w:szCs w:val="26"/>
    </w:rPr>
  </w:style>
  <w:style w:type="paragraph" w:styleId="Beschriftung">
    <w:name w:val="caption"/>
    <w:basedOn w:val="Standard"/>
    <w:next w:val="Standard"/>
    <w:uiPriority w:val="35"/>
    <w:unhideWhenUsed/>
    <w:qFormat/>
    <w:rsid w:val="00110683"/>
    <w:pPr>
      <w:spacing w:after="200"/>
    </w:pPr>
    <w:rPr>
      <w:i/>
      <w:iCs/>
      <w:color w:val="44546A" w:themeColor="text2"/>
      <w:sz w:val="18"/>
      <w:szCs w:val="18"/>
    </w:rPr>
  </w:style>
  <w:style w:type="paragraph" w:styleId="Abbildungsverzeichnis">
    <w:name w:val="table of figures"/>
    <w:basedOn w:val="Standard"/>
    <w:next w:val="Standard"/>
    <w:uiPriority w:val="99"/>
    <w:unhideWhenUsed/>
    <w:rsid w:val="00110683"/>
  </w:style>
  <w:style w:type="paragraph" w:styleId="Listenabsatz">
    <w:name w:val="List Paragraph"/>
    <w:basedOn w:val="Standard"/>
    <w:uiPriority w:val="34"/>
    <w:qFormat/>
    <w:rsid w:val="00145347"/>
    <w:pPr>
      <w:ind w:left="720"/>
      <w:contextualSpacing/>
    </w:pPr>
  </w:style>
  <w:style w:type="character" w:customStyle="1" w:styleId="berschrift3Zchn">
    <w:name w:val="Überschrift 3 Zchn"/>
    <w:basedOn w:val="Absatz-Standardschriftart"/>
    <w:link w:val="berschrift3"/>
    <w:uiPriority w:val="9"/>
    <w:rsid w:val="00A6002C"/>
    <w:rPr>
      <w:rFonts w:asciiTheme="majorHAnsi" w:eastAsiaTheme="majorEastAsia" w:hAnsiTheme="majorHAnsi" w:cstheme="majorBidi"/>
      <w:color w:val="1F3763" w:themeColor="accent1" w:themeShade="7F"/>
    </w:rPr>
  </w:style>
  <w:style w:type="table" w:styleId="TabellemithellemGitternetz">
    <w:name w:val="Grid Table Light"/>
    <w:basedOn w:val="NormaleTabelle"/>
    <w:uiPriority w:val="40"/>
    <w:rsid w:val="00CF7EF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netztabelle1hell">
    <w:name w:val="Grid Table 1 Light"/>
    <w:basedOn w:val="NormaleTabelle"/>
    <w:uiPriority w:val="46"/>
    <w:rsid w:val="00CF7EF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CF7EFA"/>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CF7EFA"/>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EinfacheTabelle2">
    <w:name w:val="Plain Table 2"/>
    <w:basedOn w:val="NormaleTabelle"/>
    <w:uiPriority w:val="42"/>
    <w:rsid w:val="00CF7EF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7410">
      <w:bodyDiv w:val="1"/>
      <w:marLeft w:val="0"/>
      <w:marRight w:val="0"/>
      <w:marTop w:val="0"/>
      <w:marBottom w:val="0"/>
      <w:divBdr>
        <w:top w:val="none" w:sz="0" w:space="0" w:color="auto"/>
        <w:left w:val="none" w:sz="0" w:space="0" w:color="auto"/>
        <w:bottom w:val="none" w:sz="0" w:space="0" w:color="auto"/>
        <w:right w:val="none" w:sz="0" w:space="0" w:color="auto"/>
      </w:divBdr>
    </w:div>
    <w:div w:id="330260711">
      <w:bodyDiv w:val="1"/>
      <w:marLeft w:val="0"/>
      <w:marRight w:val="0"/>
      <w:marTop w:val="0"/>
      <w:marBottom w:val="0"/>
      <w:divBdr>
        <w:top w:val="none" w:sz="0" w:space="0" w:color="auto"/>
        <w:left w:val="none" w:sz="0" w:space="0" w:color="auto"/>
        <w:bottom w:val="none" w:sz="0" w:space="0" w:color="auto"/>
        <w:right w:val="none" w:sz="0" w:space="0" w:color="auto"/>
      </w:divBdr>
    </w:div>
    <w:div w:id="615869377">
      <w:bodyDiv w:val="1"/>
      <w:marLeft w:val="0"/>
      <w:marRight w:val="0"/>
      <w:marTop w:val="0"/>
      <w:marBottom w:val="0"/>
      <w:divBdr>
        <w:top w:val="none" w:sz="0" w:space="0" w:color="auto"/>
        <w:left w:val="none" w:sz="0" w:space="0" w:color="auto"/>
        <w:bottom w:val="none" w:sz="0" w:space="0" w:color="auto"/>
        <w:right w:val="none" w:sz="0" w:space="0" w:color="auto"/>
      </w:divBdr>
    </w:div>
    <w:div w:id="930773360">
      <w:bodyDiv w:val="1"/>
      <w:marLeft w:val="0"/>
      <w:marRight w:val="0"/>
      <w:marTop w:val="0"/>
      <w:marBottom w:val="0"/>
      <w:divBdr>
        <w:top w:val="none" w:sz="0" w:space="0" w:color="auto"/>
        <w:left w:val="none" w:sz="0" w:space="0" w:color="auto"/>
        <w:bottom w:val="none" w:sz="0" w:space="0" w:color="auto"/>
        <w:right w:val="none" w:sz="0" w:space="0" w:color="auto"/>
      </w:divBdr>
    </w:div>
    <w:div w:id="1097678640">
      <w:bodyDiv w:val="1"/>
      <w:marLeft w:val="0"/>
      <w:marRight w:val="0"/>
      <w:marTop w:val="0"/>
      <w:marBottom w:val="0"/>
      <w:divBdr>
        <w:top w:val="none" w:sz="0" w:space="0" w:color="auto"/>
        <w:left w:val="none" w:sz="0" w:space="0" w:color="auto"/>
        <w:bottom w:val="none" w:sz="0" w:space="0" w:color="auto"/>
        <w:right w:val="none" w:sz="0" w:space="0" w:color="auto"/>
      </w:divBdr>
      <w:divsChild>
        <w:div w:id="524565857">
          <w:marLeft w:val="0"/>
          <w:marRight w:val="0"/>
          <w:marTop w:val="0"/>
          <w:marBottom w:val="0"/>
          <w:divBdr>
            <w:top w:val="none" w:sz="0" w:space="0" w:color="auto"/>
            <w:left w:val="none" w:sz="0" w:space="0" w:color="auto"/>
            <w:bottom w:val="none" w:sz="0" w:space="0" w:color="auto"/>
            <w:right w:val="none" w:sz="0" w:space="0" w:color="auto"/>
          </w:divBdr>
          <w:divsChild>
            <w:div w:id="1059285087">
              <w:marLeft w:val="0"/>
              <w:marRight w:val="0"/>
              <w:marTop w:val="0"/>
              <w:marBottom w:val="0"/>
              <w:divBdr>
                <w:top w:val="none" w:sz="0" w:space="0" w:color="auto"/>
                <w:left w:val="none" w:sz="0" w:space="0" w:color="auto"/>
                <w:bottom w:val="none" w:sz="0" w:space="0" w:color="auto"/>
                <w:right w:val="none" w:sz="0" w:space="0" w:color="auto"/>
              </w:divBdr>
              <w:divsChild>
                <w:div w:id="1723408228">
                  <w:marLeft w:val="0"/>
                  <w:marRight w:val="0"/>
                  <w:marTop w:val="0"/>
                  <w:marBottom w:val="0"/>
                  <w:divBdr>
                    <w:top w:val="none" w:sz="0" w:space="0" w:color="auto"/>
                    <w:left w:val="none" w:sz="0" w:space="0" w:color="auto"/>
                    <w:bottom w:val="none" w:sz="0" w:space="0" w:color="auto"/>
                    <w:right w:val="none" w:sz="0" w:space="0" w:color="auto"/>
                  </w:divBdr>
                  <w:divsChild>
                    <w:div w:id="181490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072707">
      <w:bodyDiv w:val="1"/>
      <w:marLeft w:val="0"/>
      <w:marRight w:val="0"/>
      <w:marTop w:val="0"/>
      <w:marBottom w:val="0"/>
      <w:divBdr>
        <w:top w:val="none" w:sz="0" w:space="0" w:color="auto"/>
        <w:left w:val="none" w:sz="0" w:space="0" w:color="auto"/>
        <w:bottom w:val="none" w:sz="0" w:space="0" w:color="auto"/>
        <w:right w:val="none" w:sz="0" w:space="0" w:color="auto"/>
      </w:divBdr>
    </w:div>
    <w:div w:id="1178616167">
      <w:bodyDiv w:val="1"/>
      <w:marLeft w:val="0"/>
      <w:marRight w:val="0"/>
      <w:marTop w:val="0"/>
      <w:marBottom w:val="0"/>
      <w:divBdr>
        <w:top w:val="none" w:sz="0" w:space="0" w:color="auto"/>
        <w:left w:val="none" w:sz="0" w:space="0" w:color="auto"/>
        <w:bottom w:val="none" w:sz="0" w:space="0" w:color="auto"/>
        <w:right w:val="none" w:sz="0" w:space="0" w:color="auto"/>
      </w:divBdr>
    </w:div>
    <w:div w:id="1332834993">
      <w:bodyDiv w:val="1"/>
      <w:marLeft w:val="0"/>
      <w:marRight w:val="0"/>
      <w:marTop w:val="0"/>
      <w:marBottom w:val="0"/>
      <w:divBdr>
        <w:top w:val="none" w:sz="0" w:space="0" w:color="auto"/>
        <w:left w:val="none" w:sz="0" w:space="0" w:color="auto"/>
        <w:bottom w:val="none" w:sz="0" w:space="0" w:color="auto"/>
        <w:right w:val="none" w:sz="0" w:space="0" w:color="auto"/>
      </w:divBdr>
      <w:divsChild>
        <w:div w:id="955867992">
          <w:marLeft w:val="0"/>
          <w:marRight w:val="0"/>
          <w:marTop w:val="0"/>
          <w:marBottom w:val="0"/>
          <w:divBdr>
            <w:top w:val="none" w:sz="0" w:space="0" w:color="auto"/>
            <w:left w:val="none" w:sz="0" w:space="0" w:color="auto"/>
            <w:bottom w:val="none" w:sz="0" w:space="0" w:color="auto"/>
            <w:right w:val="none" w:sz="0" w:space="0" w:color="auto"/>
          </w:divBdr>
          <w:divsChild>
            <w:div w:id="1692947974">
              <w:marLeft w:val="0"/>
              <w:marRight w:val="0"/>
              <w:marTop w:val="0"/>
              <w:marBottom w:val="0"/>
              <w:divBdr>
                <w:top w:val="none" w:sz="0" w:space="0" w:color="auto"/>
                <w:left w:val="none" w:sz="0" w:space="0" w:color="auto"/>
                <w:bottom w:val="none" w:sz="0" w:space="0" w:color="auto"/>
                <w:right w:val="none" w:sz="0" w:space="0" w:color="auto"/>
              </w:divBdr>
              <w:divsChild>
                <w:div w:id="1171136824">
                  <w:marLeft w:val="0"/>
                  <w:marRight w:val="0"/>
                  <w:marTop w:val="0"/>
                  <w:marBottom w:val="0"/>
                  <w:divBdr>
                    <w:top w:val="none" w:sz="0" w:space="0" w:color="auto"/>
                    <w:left w:val="none" w:sz="0" w:space="0" w:color="auto"/>
                    <w:bottom w:val="none" w:sz="0" w:space="0" w:color="auto"/>
                    <w:right w:val="none" w:sz="0" w:space="0" w:color="auto"/>
                  </w:divBdr>
                  <w:divsChild>
                    <w:div w:id="84367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675709">
      <w:bodyDiv w:val="1"/>
      <w:marLeft w:val="0"/>
      <w:marRight w:val="0"/>
      <w:marTop w:val="0"/>
      <w:marBottom w:val="0"/>
      <w:divBdr>
        <w:top w:val="none" w:sz="0" w:space="0" w:color="auto"/>
        <w:left w:val="none" w:sz="0" w:space="0" w:color="auto"/>
        <w:bottom w:val="none" w:sz="0" w:space="0" w:color="auto"/>
        <w:right w:val="none" w:sz="0" w:space="0" w:color="auto"/>
      </w:divBdr>
    </w:div>
    <w:div w:id="1702198755">
      <w:bodyDiv w:val="1"/>
      <w:marLeft w:val="0"/>
      <w:marRight w:val="0"/>
      <w:marTop w:val="0"/>
      <w:marBottom w:val="0"/>
      <w:divBdr>
        <w:top w:val="none" w:sz="0" w:space="0" w:color="auto"/>
        <w:left w:val="none" w:sz="0" w:space="0" w:color="auto"/>
        <w:bottom w:val="none" w:sz="0" w:space="0" w:color="auto"/>
        <w:right w:val="none" w:sz="0" w:space="0" w:color="auto"/>
      </w:divBdr>
    </w:div>
    <w:div w:id="1967268839">
      <w:bodyDiv w:val="1"/>
      <w:marLeft w:val="0"/>
      <w:marRight w:val="0"/>
      <w:marTop w:val="0"/>
      <w:marBottom w:val="0"/>
      <w:divBdr>
        <w:top w:val="none" w:sz="0" w:space="0" w:color="auto"/>
        <w:left w:val="none" w:sz="0" w:space="0" w:color="auto"/>
        <w:bottom w:val="none" w:sz="0" w:space="0" w:color="auto"/>
        <w:right w:val="none" w:sz="0" w:space="0" w:color="auto"/>
      </w:divBdr>
    </w:div>
    <w:div w:id="204656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Dieses Dokument beschreibt ein funktionales Konzept zur Winderfassung, Anzeige, Warnung und Speicherung mit einem modularen und erweiterbaren Ansatz im Sinne des IIoT und Industrie 4.0.</Abstract>
  <CompanyAddress/>
  <CompanyPhone/>
  <CompanyFax/>
  <CompanyEmail>marb@netweb-systems.com</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E6FA45-2942-1445-9734-6CFFA4A5D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1980</Words>
  <Characters>12477</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Windmessanlage</vt:lpstr>
    </vt:vector>
  </TitlesOfParts>
  <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Windmessanlage</dc:title>
  <dc:subject>Windmessanlage für die DPW Standort Stuttgart</dc:subject>
  <dc:creator>Markus Bauer (MARB)</dc:creator>
  <cp:keywords/>
  <dc:description/>
  <cp:lastModifiedBy>Markus Bauer (MARB)</cp:lastModifiedBy>
  <cp:revision>8</cp:revision>
  <dcterms:created xsi:type="dcterms:W3CDTF">2020-01-29T11:10:00Z</dcterms:created>
  <dcterms:modified xsi:type="dcterms:W3CDTF">2020-02-14T10:04:00Z</dcterms:modified>
</cp:coreProperties>
</file>